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8EF78" w14:textId="2337212D" w:rsidR="00E6027A" w:rsidRPr="003D4FEF" w:rsidRDefault="002351B6" w:rsidP="009241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>
        <w:rPr>
          <w:lang w:val="ro-RO" w:eastAsia="ro-RO"/>
        </w:rPr>
        <w:t xml:space="preserve">                                                                                                                                                </w:t>
      </w: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1B9CAF4A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28FDDB09" w:rsidR="00125835" w:rsidRPr="003D4FEF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92411D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92411D">
        <w:rPr>
          <w:rFonts w:ascii="Times New Roman" w:eastAsia="Times New Roman" w:hAnsi="Times New Roman" w:cs="Times New Roman"/>
          <w:lang w:val="ro-RO" w:eastAsia="ro-RO"/>
        </w:rPr>
        <w:t xml:space="preserve">30.10.2025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ora </w:t>
      </w:r>
      <w:r w:rsidR="0092411D">
        <w:rPr>
          <w:rFonts w:ascii="Times New Roman" w:eastAsia="Times New Roman" w:hAnsi="Times New Roman" w:cs="Times New Roman"/>
          <w:lang w:val="ro-RO" w:eastAsia="ro-RO"/>
        </w:rPr>
        <w:t>11.00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3F922F38" w:rsidR="00866A41" w:rsidRPr="009545B4" w:rsidRDefault="00302485" w:rsidP="009545B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0F7D51">
        <w:rPr>
          <w:rFonts w:ascii="Times New Roman" w:eastAsia="Times New Roman" w:hAnsi="Times New Roman" w:cs="Times New Roman"/>
          <w:lang w:val="ro-RO" w:eastAsia="ro-RO"/>
        </w:rPr>
        <w:t>37/27</w:t>
      </w:r>
      <w:r w:rsidR="006D2554">
        <w:rPr>
          <w:rFonts w:ascii="Times New Roman" w:eastAsia="Times New Roman" w:hAnsi="Times New Roman" w:cs="Times New Roman"/>
          <w:lang w:val="ro-RO" w:eastAsia="ro-RO"/>
        </w:rPr>
        <w:t>.10.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388B8EB7" w:rsidR="005122E7" w:rsidRPr="00977A29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977A29">
        <w:rPr>
          <w:rFonts w:ascii="Times New Roman" w:eastAsia="Times New Roman" w:hAnsi="Times New Roman" w:cs="Times New Roman"/>
          <w:lang w:val="ro-RO" w:eastAsia="ro-RO"/>
        </w:rPr>
        <w:t>.</w:t>
      </w:r>
      <w:r w:rsidR="00977A29" w:rsidRPr="00977A29">
        <w:rPr>
          <w:rFonts w:ascii="Times New Roman" w:eastAsia="Times New Roman" w:hAnsi="Times New Roman" w:cs="Times New Roman"/>
          <w:lang w:val="ro-RO" w:eastAsia="ro-RO"/>
        </w:rPr>
        <w:t xml:space="preserve">17885/27.10.2025 </w:t>
      </w:r>
      <w:r w:rsidR="00B452DE" w:rsidRPr="00977A29">
        <w:rPr>
          <w:rFonts w:ascii="Times New Roman" w:eastAsia="Times New Roman" w:hAnsi="Times New Roman" w:cs="Times New Roman"/>
          <w:lang w:val="ro-RO" w:eastAsia="ro-RO"/>
        </w:rPr>
        <w:t xml:space="preserve">al </w:t>
      </w:r>
      <w:r w:rsidR="00302485" w:rsidRPr="00977A29">
        <w:rPr>
          <w:rFonts w:ascii="Times New Roman" w:eastAsia="Times New Roman" w:hAnsi="Times New Roman" w:cs="Times New Roman"/>
          <w:lang w:val="ro-RO" w:eastAsia="ro-RO"/>
        </w:rPr>
        <w:t>P</w:t>
      </w:r>
      <w:r w:rsidRPr="00977A29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53CFA966" w:rsidR="005122E7" w:rsidRPr="00977A29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raportul</w:t>
      </w:r>
      <w:r w:rsidR="003B1B12" w:rsidRPr="00977A29">
        <w:rPr>
          <w:rFonts w:ascii="Times New Roman" w:eastAsia="Times New Roman" w:hAnsi="Times New Roman" w:cs="Times New Roman"/>
          <w:lang w:val="ro-RO" w:eastAsia="ro-RO"/>
        </w:rPr>
        <w:t xml:space="preserve"> de specialitate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nr.</w:t>
      </w:r>
      <w:r w:rsidR="00676BA7" w:rsidRPr="00977A29">
        <w:rPr>
          <w:rFonts w:ascii="Times New Roman" w:eastAsia="Times New Roman" w:hAnsi="Times New Roman" w:cs="Times New Roman"/>
          <w:lang w:val="ro-RO" w:eastAsia="ro-RO"/>
        </w:rPr>
        <w:t>17</w:t>
      </w:r>
      <w:r w:rsidR="00977A29" w:rsidRPr="00977A29">
        <w:rPr>
          <w:rFonts w:ascii="Times New Roman" w:eastAsia="Times New Roman" w:hAnsi="Times New Roman" w:cs="Times New Roman"/>
          <w:lang w:val="ro-RO" w:eastAsia="ro-RO"/>
        </w:rPr>
        <w:t>886/27</w:t>
      </w:r>
      <w:r w:rsidR="00676BA7" w:rsidRPr="00977A29">
        <w:rPr>
          <w:rFonts w:ascii="Times New Roman" w:eastAsia="Times New Roman" w:hAnsi="Times New Roman" w:cs="Times New Roman"/>
          <w:lang w:val="ro-RO" w:eastAsia="ro-RO"/>
        </w:rPr>
        <w:t>.10.</w:t>
      </w:r>
      <w:r w:rsidR="009545B4" w:rsidRPr="00977A29">
        <w:rPr>
          <w:rFonts w:ascii="Times New Roman" w:eastAsia="Times New Roman" w:hAnsi="Times New Roman" w:cs="Times New Roman"/>
          <w:lang w:val="ro-RO" w:eastAsia="ro-RO"/>
        </w:rPr>
        <w:t>2025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977A29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977A29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24695D78" w14:textId="1A3007BE" w:rsidR="003256C1" w:rsidRPr="00977A29" w:rsidRDefault="003256C1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ex</w:t>
      </w:r>
      <w:r w:rsidR="00A05A27" w:rsidRPr="00977A29">
        <w:rPr>
          <w:rFonts w:ascii="Times New Roman" w:eastAsia="Times New Roman" w:hAnsi="Times New Roman" w:cs="Times New Roman"/>
          <w:lang w:val="ro-RO" w:eastAsia="ro-RO"/>
        </w:rPr>
        <w:t>trasul de cont din data de 29.09</w:t>
      </w:r>
      <w:r w:rsidR="00EF3A6E" w:rsidRPr="00977A29">
        <w:rPr>
          <w:rFonts w:ascii="Times New Roman" w:eastAsia="Times New Roman" w:hAnsi="Times New Roman" w:cs="Times New Roman"/>
          <w:lang w:val="ro-RO" w:eastAsia="ro-RO"/>
        </w:rPr>
        <w:t>.2025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privind încasarea ajutorului și a suplimentului pentru încălzirea locuinței;</w:t>
      </w:r>
    </w:p>
    <w:p w14:paraId="3FA5D120" w14:textId="48A16BAD" w:rsidR="00A05A27" w:rsidRPr="00977A29" w:rsidRDefault="00A05A27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adresa nr.11520/07/10.2025 a AJFP Calarasi privind repartizarea sumelor defalcate din taxa pe valoare adaugata pe anul 2025;</w:t>
      </w:r>
    </w:p>
    <w:p w14:paraId="662A5A19" w14:textId="28D99643" w:rsidR="000F7D51" w:rsidRPr="00977A29" w:rsidRDefault="002351B6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adresa nr. 3418/24.10.2025 a Ș</w:t>
      </w:r>
      <w:r w:rsidR="000F7D51" w:rsidRPr="00977A29">
        <w:rPr>
          <w:rFonts w:ascii="Times New Roman" w:eastAsia="Times New Roman" w:hAnsi="Times New Roman" w:cs="Times New Roman"/>
          <w:lang w:val="ro-RO" w:eastAsia="ro-RO"/>
        </w:rPr>
        <w:t>colii Gimnaziale Mircea Nedelciu Fundulea;</w:t>
      </w:r>
    </w:p>
    <w:p w14:paraId="4F4A388C" w14:textId="388F93C3" w:rsidR="005122E7" w:rsidRPr="00977A29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977A29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977A29" w:rsidRPr="00977A29">
        <w:rPr>
          <w:rFonts w:ascii="Times New Roman" w:eastAsia="Times New Roman" w:hAnsi="Times New Roman" w:cs="Times New Roman"/>
          <w:lang w:val="ro-RO" w:eastAsia="ro-RO"/>
        </w:rPr>
        <w:t>17892/27</w:t>
      </w:r>
      <w:r w:rsidR="00676BA7" w:rsidRPr="00977A29">
        <w:rPr>
          <w:rFonts w:ascii="Times New Roman" w:eastAsia="Times New Roman" w:hAnsi="Times New Roman" w:cs="Times New Roman"/>
          <w:lang w:val="ro-RO" w:eastAsia="ro-RO"/>
        </w:rPr>
        <w:t>.10.</w:t>
      </w:r>
      <w:r w:rsidR="009545B4" w:rsidRPr="00977A29">
        <w:rPr>
          <w:rFonts w:ascii="Times New Roman" w:eastAsia="Times New Roman" w:hAnsi="Times New Roman" w:cs="Times New Roman"/>
          <w:lang w:val="ro-RO" w:eastAsia="ro-RO"/>
        </w:rPr>
        <w:t>2025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2B52ACE8" w:rsidR="005122E7" w:rsidRPr="00977A29" w:rsidRDefault="00277D9E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676BA7" w:rsidRPr="00977A29">
        <w:rPr>
          <w:rFonts w:ascii="Times New Roman" w:eastAsia="Times New Roman" w:hAnsi="Times New Roman" w:cs="Times New Roman"/>
          <w:lang w:val="ro-RO" w:eastAsia="ro-RO"/>
        </w:rPr>
        <w:t>17</w:t>
      </w:r>
      <w:r w:rsidR="00CA7F14">
        <w:rPr>
          <w:rFonts w:ascii="Times New Roman" w:eastAsia="Times New Roman" w:hAnsi="Times New Roman" w:cs="Times New Roman"/>
          <w:lang w:val="ro-RO" w:eastAsia="ro-RO"/>
        </w:rPr>
        <w:t>895/2</w:t>
      </w:r>
      <w:r w:rsidR="00977A29" w:rsidRPr="00977A29">
        <w:rPr>
          <w:rFonts w:ascii="Times New Roman" w:eastAsia="Times New Roman" w:hAnsi="Times New Roman" w:cs="Times New Roman"/>
          <w:lang w:val="ro-RO" w:eastAsia="ro-RO"/>
        </w:rPr>
        <w:t>7</w:t>
      </w:r>
      <w:r w:rsidR="00676BA7" w:rsidRPr="00977A29">
        <w:rPr>
          <w:rFonts w:ascii="Times New Roman" w:eastAsia="Times New Roman" w:hAnsi="Times New Roman" w:cs="Times New Roman"/>
          <w:lang w:val="ro-RO" w:eastAsia="ro-RO"/>
        </w:rPr>
        <w:t>.10.</w:t>
      </w:r>
      <w:r w:rsidR="009545B4" w:rsidRPr="00977A29">
        <w:rPr>
          <w:rFonts w:ascii="Times New Roman" w:eastAsia="Times New Roman" w:hAnsi="Times New Roman" w:cs="Times New Roman"/>
          <w:lang w:val="ro-RO" w:eastAsia="ro-RO"/>
        </w:rPr>
        <w:t>2025</w:t>
      </w:r>
      <w:r w:rsidRPr="00977A29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977A29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977A29">
        <w:rPr>
          <w:rFonts w:ascii="Times New Roman" w:eastAsia="Times New Roman" w:hAnsi="Times New Roman" w:cs="Times New Roman"/>
          <w:lang w:val="ro-RO" w:eastAsia="ro-RO"/>
        </w:rPr>
        <w:t>avizele favorabile ale comisiilor de s</w:t>
      </w:r>
      <w:r w:rsidRPr="005122E7">
        <w:rPr>
          <w:rFonts w:ascii="Times New Roman" w:eastAsia="Times New Roman" w:hAnsi="Times New Roman" w:cs="Times New Roman"/>
          <w:lang w:val="ro-RO" w:eastAsia="ro-RO"/>
        </w:rPr>
        <w:t>pecialitate din cadrul Consiliului Local Fundulea;</w:t>
      </w:r>
    </w:p>
    <w:p w14:paraId="219CD41A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5E61C6B2" w:rsidR="005122E7" w:rsidRDefault="00790954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9545B4">
        <w:rPr>
          <w:rFonts w:ascii="Times New Roman" w:eastAsia="Times New Roman" w:hAnsi="Times New Roman" w:cs="Times New Roman"/>
          <w:lang w:val="ro-RO" w:eastAsia="ro-RO"/>
        </w:rPr>
        <w:t>nr.9/2025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9545B4">
        <w:rPr>
          <w:rFonts w:ascii="Times New Roman" w:eastAsia="Times New Roman" w:hAnsi="Times New Roman" w:cs="Times New Roman"/>
          <w:lang w:val="ro-RO" w:eastAsia="ro-RO"/>
        </w:rPr>
        <w:t>anul 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5D779002" w:rsidR="00125835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9142DA">
        <w:rPr>
          <w:rFonts w:ascii="Times New Roman" w:eastAsia="Times New Roman" w:hAnsi="Times New Roman" w:cs="Times New Roman"/>
          <w:lang w:val="ro-RO" w:eastAsia="ro-RO"/>
        </w:rPr>
        <w:t>28/24.09.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412C21C6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A86F5A">
        <w:rPr>
          <w:rFonts w:ascii="Times New Roman" w:eastAsia="Times New Roman" w:hAnsi="Times New Roman" w:cs="Times New Roman"/>
          <w:lang w:val="ro-RO" w:eastAsia="ro-RO"/>
        </w:rPr>
        <w:t>a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36B9F750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142DA">
        <w:rPr>
          <w:rFonts w:ascii="Times New Roman" w:eastAsia="Times New Roman" w:hAnsi="Times New Roman" w:cs="Times New Roman"/>
          <w:lang w:val="ro-RO" w:eastAsia="ro-RO"/>
        </w:rPr>
        <w:t xml:space="preserve">Dan-Valentin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142DA">
        <w:rPr>
          <w:rFonts w:ascii="Times New Roman" w:eastAsia="Times New Roman" w:hAnsi="Times New Roman" w:cs="Times New Roman"/>
          <w:lang w:val="ro-RO" w:eastAsia="ro-RO"/>
        </w:rPr>
        <w:t xml:space="preserve">VASILE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D46F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</w:t>
      </w:r>
      <w:r w:rsidR="009142DA">
        <w:rPr>
          <w:rFonts w:ascii="Times New Roman" w:hAnsi="Times New Roman"/>
        </w:rPr>
        <w:t xml:space="preserve">        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1D068405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3B1B12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366EEC25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56587E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606E0075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56587E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93E728A" w14:textId="77146EDA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56587E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287ECFF7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92411D">
        <w:rPr>
          <w:rFonts w:ascii="Times New Roman" w:eastAsia="Times New Roman" w:hAnsi="Times New Roman" w:cs="Times New Roman"/>
          <w:lang w:val="ro-RO" w:eastAsia="ro-RO"/>
        </w:rPr>
        <w:t>37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2E4AD3CA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0E50C014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ăzi</w:t>
      </w:r>
      <w:r w:rsidR="0094124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2411D">
        <w:rPr>
          <w:rFonts w:ascii="Times New Roman" w:eastAsia="Times New Roman" w:hAnsi="Times New Roman" w:cs="Times New Roman"/>
          <w:lang w:val="ro-RO" w:eastAsia="ro-RO"/>
        </w:rPr>
        <w:t>30.10.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651C4A67" w14:textId="77777777" w:rsidR="007C5C7A" w:rsidRPr="003D4FEF" w:rsidRDefault="007C5C7A" w:rsidP="00763805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AE3AB86" w14:textId="3C048569" w:rsidR="00F64FDB" w:rsidRDefault="00F64FDB" w:rsidP="0029197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07ABBC56" w14:textId="77777777" w:rsidR="0092411D" w:rsidRDefault="0092411D" w:rsidP="0029197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264DB73" w14:textId="77777777" w:rsidR="0092411D" w:rsidRPr="0029197B" w:rsidRDefault="0092411D" w:rsidP="0029197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4205403" w14:textId="77777777" w:rsidR="005B4E2B" w:rsidRDefault="00AD46F1" w:rsidP="00204753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lastRenderedPageBreak/>
        <w:t>ANEXA</w:t>
      </w:r>
      <w:r w:rsidR="0092411D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77F18">
        <w:rPr>
          <w:rFonts w:ascii="Times New Roman" w:eastAsia="Times New Roman" w:hAnsi="Times New Roman" w:cs="Times New Roman"/>
          <w:lang w:val="ro-RO" w:eastAsia="ro-RO"/>
        </w:rPr>
        <w:t>LA</w:t>
      </w:r>
      <w:r w:rsidR="0092411D">
        <w:rPr>
          <w:rFonts w:ascii="Times New Roman" w:eastAsia="Times New Roman" w:hAnsi="Times New Roman" w:cs="Times New Roman"/>
          <w:lang w:val="ro-RO" w:eastAsia="ro-RO"/>
        </w:rPr>
        <w:t xml:space="preserve"> HOTĂRÂRE</w:t>
      </w:r>
      <w:r w:rsidR="005B4E2B">
        <w:rPr>
          <w:rFonts w:ascii="Times New Roman" w:eastAsia="Times New Roman" w:hAnsi="Times New Roman" w:cs="Times New Roman"/>
          <w:lang w:val="ro-RO" w:eastAsia="ro-RO"/>
        </w:rPr>
        <w:t>A CONSILIULUI LOCAL FUNDULEA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>,</w:t>
      </w:r>
    </w:p>
    <w:p w14:paraId="69197D13" w14:textId="2743CA30" w:rsidR="00F64FDB" w:rsidRDefault="00F64FDB" w:rsidP="00204753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JUDEȚUL CĂLĂRAȘI NR.</w:t>
      </w:r>
      <w:r w:rsidR="0092411D">
        <w:rPr>
          <w:rFonts w:ascii="Times New Roman" w:eastAsia="Times New Roman" w:hAnsi="Times New Roman" w:cs="Times New Roman"/>
          <w:lang w:val="ro-RO" w:eastAsia="ro-RO"/>
        </w:rPr>
        <w:t>37/30</w:t>
      </w:r>
      <w:r w:rsidR="003B1B12">
        <w:rPr>
          <w:rFonts w:ascii="Times New Roman" w:eastAsia="Times New Roman" w:hAnsi="Times New Roman" w:cs="Times New Roman"/>
          <w:lang w:val="ro-RO" w:eastAsia="ro-RO"/>
        </w:rPr>
        <w:t>.10.2025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EB057C5" w14:textId="77777777" w:rsidR="005B4E2B" w:rsidRPr="003D4FEF" w:rsidRDefault="005B4E2B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</w:p>
    <w:p w14:paraId="711983A1" w14:textId="53DD3A5D" w:rsidR="0040112D" w:rsidRPr="00732716" w:rsidRDefault="00F64FDB" w:rsidP="00732716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</w:t>
      </w:r>
      <w:r w:rsidR="0085038E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</w:t>
      </w:r>
      <w:r w:rsidR="00D8722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9197B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D8722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732716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843"/>
      </w:tblGrid>
      <w:tr w:rsidR="00D87221" w:rsidRPr="003D4FEF" w14:paraId="7D49CDFC" w14:textId="5CFC9758" w:rsidTr="00D87221">
        <w:trPr>
          <w:trHeight w:val="1441"/>
        </w:trPr>
        <w:tc>
          <w:tcPr>
            <w:tcW w:w="5637" w:type="dxa"/>
          </w:tcPr>
          <w:p w14:paraId="25E11068" w14:textId="77777777" w:rsidR="00D87221" w:rsidRPr="00823408" w:rsidRDefault="00D87221" w:rsidP="0040112D">
            <w:pPr>
              <w:ind w:left="284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DENUMIRE INDICATORI</w:t>
            </w:r>
          </w:p>
        </w:tc>
        <w:tc>
          <w:tcPr>
            <w:tcW w:w="1842" w:type="dxa"/>
          </w:tcPr>
          <w:p w14:paraId="463F2A91" w14:textId="5F9F7799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  TOTAL AN 2025</w:t>
            </w:r>
          </w:p>
        </w:tc>
        <w:tc>
          <w:tcPr>
            <w:tcW w:w="1843" w:type="dxa"/>
          </w:tcPr>
          <w:p w14:paraId="0050CCC7" w14:textId="77777777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</w:t>
            </w:r>
          </w:p>
          <w:p w14:paraId="36CCA870" w14:textId="03965CDE" w:rsidR="00D87221" w:rsidRPr="00823408" w:rsidRDefault="0085038E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TRIM.IV</w:t>
            </w:r>
          </w:p>
          <w:p w14:paraId="6466A8BA" w14:textId="616F7F44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2025</w:t>
            </w:r>
          </w:p>
        </w:tc>
      </w:tr>
      <w:tr w:rsidR="00D87221" w:rsidRPr="003D4FEF" w14:paraId="07D45F7D" w14:textId="7BFD7A3E" w:rsidTr="00D87221">
        <w:tc>
          <w:tcPr>
            <w:tcW w:w="5637" w:type="dxa"/>
          </w:tcPr>
          <w:p w14:paraId="7F586D6A" w14:textId="7A4AF966" w:rsidR="00D87221" w:rsidRPr="00823408" w:rsidRDefault="00A86F5A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VENITURI </w:t>
            </w:r>
            <w:r w:rsidR="00D87221"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7E6A75CA" w14:textId="1DBE6B37" w:rsidR="00D87221" w:rsidRPr="00823408" w:rsidRDefault="00472BD5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+36</w:t>
            </w:r>
            <w:r w:rsidR="00B77FEC">
              <w:rPr>
                <w:rFonts w:ascii="Times New Roman" w:hAnsi="Times New Roman" w:cs="Times New Roman"/>
                <w:b/>
                <w:lang w:val="ro-RO"/>
              </w:rPr>
              <w:t>.080</w:t>
            </w:r>
          </w:p>
        </w:tc>
        <w:tc>
          <w:tcPr>
            <w:tcW w:w="1843" w:type="dxa"/>
          </w:tcPr>
          <w:p w14:paraId="5535B101" w14:textId="0AA0347A" w:rsidR="00D87221" w:rsidRPr="00823408" w:rsidRDefault="00472BD5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+36</w:t>
            </w:r>
            <w:r w:rsidR="00B77FEC">
              <w:rPr>
                <w:rFonts w:ascii="Times New Roman" w:hAnsi="Times New Roman" w:cs="Times New Roman"/>
                <w:b/>
                <w:lang w:val="ro-RO"/>
              </w:rPr>
              <w:t>.080</w:t>
            </w:r>
          </w:p>
        </w:tc>
      </w:tr>
      <w:tr w:rsidR="008674F8" w:rsidRPr="003D4FEF" w14:paraId="7C053759" w14:textId="77777777" w:rsidTr="00D87221">
        <w:tc>
          <w:tcPr>
            <w:tcW w:w="5637" w:type="dxa"/>
          </w:tcPr>
          <w:p w14:paraId="72BA9433" w14:textId="1B64AEC5" w:rsidR="008674F8" w:rsidRPr="00F96DF7" w:rsidRDefault="00F96DF7" w:rsidP="0040112D">
            <w:pPr>
              <w:rPr>
                <w:rFonts w:ascii="Times New Roman" w:hAnsi="Times New Roman" w:cs="Times New Roman"/>
                <w:lang w:val="ro-RO"/>
              </w:rPr>
            </w:pPr>
            <w:r w:rsidRPr="00F96DF7">
              <w:rPr>
                <w:rFonts w:ascii="Times New Roman" w:hAnsi="Times New Roman" w:cs="Times New Roman"/>
                <w:lang w:val="ro-RO"/>
              </w:rPr>
              <w:t xml:space="preserve">-Cote defalcate </w:t>
            </w:r>
            <w:r w:rsidR="004B60AE">
              <w:rPr>
                <w:rFonts w:ascii="Times New Roman" w:hAnsi="Times New Roman" w:cs="Times New Roman"/>
                <w:lang w:val="ro-RO"/>
              </w:rPr>
              <w:t>din impozitul pe venit (cod 040100</w:t>
            </w:r>
            <w:r w:rsidRPr="00F96DF7"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1842" w:type="dxa"/>
          </w:tcPr>
          <w:p w14:paraId="7AD469B3" w14:textId="6CEFD9AA" w:rsidR="008674F8" w:rsidRPr="008674F8" w:rsidRDefault="00F96DF7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-259.000</w:t>
            </w:r>
          </w:p>
        </w:tc>
        <w:tc>
          <w:tcPr>
            <w:tcW w:w="1843" w:type="dxa"/>
          </w:tcPr>
          <w:p w14:paraId="41E7FDED" w14:textId="3EB55538" w:rsidR="008674F8" w:rsidRPr="008674F8" w:rsidRDefault="00F96DF7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-259.000</w:t>
            </w:r>
          </w:p>
        </w:tc>
      </w:tr>
      <w:tr w:rsidR="004B60AE" w:rsidRPr="003D4FEF" w14:paraId="07099B0B" w14:textId="77777777" w:rsidTr="00D87221">
        <w:tc>
          <w:tcPr>
            <w:tcW w:w="5637" w:type="dxa"/>
          </w:tcPr>
          <w:p w14:paraId="3F9F6332" w14:textId="51710661" w:rsidR="004B60AE" w:rsidRPr="00F96DF7" w:rsidRDefault="004B60AE" w:rsidP="0040112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-Sume alocate din cotele defalcate din impozitul pe venit pentru echilibrarea bugetelor locale (cod 040400)</w:t>
            </w:r>
          </w:p>
        </w:tc>
        <w:tc>
          <w:tcPr>
            <w:tcW w:w="1842" w:type="dxa"/>
          </w:tcPr>
          <w:p w14:paraId="60AD397F" w14:textId="2C7E4F58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+165.000</w:t>
            </w:r>
          </w:p>
        </w:tc>
        <w:tc>
          <w:tcPr>
            <w:tcW w:w="1843" w:type="dxa"/>
          </w:tcPr>
          <w:p w14:paraId="7083B026" w14:textId="00B2EB3E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+165.000</w:t>
            </w:r>
          </w:p>
        </w:tc>
      </w:tr>
      <w:tr w:rsidR="004B60AE" w:rsidRPr="003D4FEF" w14:paraId="65D0FC73" w14:textId="77777777" w:rsidTr="00D87221">
        <w:tc>
          <w:tcPr>
            <w:tcW w:w="5637" w:type="dxa"/>
          </w:tcPr>
          <w:p w14:paraId="7E95D327" w14:textId="1B920650" w:rsidR="004B60AE" w:rsidRDefault="004B60AE" w:rsidP="0040112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-Sume defalcate din TVA pentru finantarea cheltuielilor descentralizate la nivelul comunelor, oraselor si municipiilor (cod 110200) </w:t>
            </w:r>
          </w:p>
        </w:tc>
        <w:tc>
          <w:tcPr>
            <w:tcW w:w="1842" w:type="dxa"/>
          </w:tcPr>
          <w:p w14:paraId="54D26CCA" w14:textId="340F4045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+26.000</w:t>
            </w:r>
          </w:p>
        </w:tc>
        <w:tc>
          <w:tcPr>
            <w:tcW w:w="1843" w:type="dxa"/>
          </w:tcPr>
          <w:p w14:paraId="27A45155" w14:textId="4DF393D8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+26.000</w:t>
            </w:r>
          </w:p>
        </w:tc>
      </w:tr>
      <w:tr w:rsidR="004B60AE" w:rsidRPr="003D4FEF" w14:paraId="0DE0DE79" w14:textId="77777777" w:rsidTr="00D87221">
        <w:tc>
          <w:tcPr>
            <w:tcW w:w="5637" w:type="dxa"/>
          </w:tcPr>
          <w:p w14:paraId="78B1F230" w14:textId="4F7FCD7F" w:rsidR="004B60AE" w:rsidRDefault="004B60AE" w:rsidP="0040112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-Sume defalcate din TVA  pentru echilibrarea bugetelor locale (cod 110600)</w:t>
            </w:r>
          </w:p>
        </w:tc>
        <w:tc>
          <w:tcPr>
            <w:tcW w:w="1842" w:type="dxa"/>
          </w:tcPr>
          <w:p w14:paraId="5DA5071C" w14:textId="148817FE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+94.000</w:t>
            </w:r>
          </w:p>
        </w:tc>
        <w:tc>
          <w:tcPr>
            <w:tcW w:w="1843" w:type="dxa"/>
          </w:tcPr>
          <w:p w14:paraId="1F0E97C3" w14:textId="6567D581" w:rsidR="004B60AE" w:rsidRDefault="004B60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+94.000</w:t>
            </w:r>
          </w:p>
        </w:tc>
      </w:tr>
      <w:tr w:rsidR="00D87221" w:rsidRPr="003D4FEF" w14:paraId="7EDFC906" w14:textId="420437F5" w:rsidTr="00D87221">
        <w:tc>
          <w:tcPr>
            <w:tcW w:w="5637" w:type="dxa"/>
          </w:tcPr>
          <w:p w14:paraId="23415B99" w14:textId="7BD89724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842" w:type="dxa"/>
          </w:tcPr>
          <w:p w14:paraId="1D63B1DC" w14:textId="0ADEA9DD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  <w:tc>
          <w:tcPr>
            <w:tcW w:w="1843" w:type="dxa"/>
          </w:tcPr>
          <w:p w14:paraId="14AAFE05" w14:textId="07DCF283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</w:tr>
      <w:tr w:rsidR="00EF3A6E" w:rsidRPr="003D4FEF" w14:paraId="169622E6" w14:textId="54307B5A" w:rsidTr="00D87221">
        <w:tc>
          <w:tcPr>
            <w:tcW w:w="5637" w:type="dxa"/>
          </w:tcPr>
          <w:p w14:paraId="6B231795" w14:textId="3CFB7193" w:rsidR="00EF3A6E" w:rsidRPr="00823408" w:rsidRDefault="00A86F5A" w:rsidP="00EF3A6E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CHELTUIELI  </w:t>
            </w:r>
            <w:r w:rsidR="00EF3A6E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EF3A6E"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3C4CB04E" w14:textId="73031834" w:rsidR="00EF3A6E" w:rsidRPr="00823408" w:rsidRDefault="00472BD5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+36</w:t>
            </w:r>
            <w:r w:rsidR="00B77FEC">
              <w:rPr>
                <w:rFonts w:ascii="Times New Roman" w:hAnsi="Times New Roman" w:cs="Times New Roman"/>
                <w:b/>
                <w:lang w:val="ro-RO"/>
              </w:rPr>
              <w:t>.080</w:t>
            </w:r>
          </w:p>
        </w:tc>
        <w:tc>
          <w:tcPr>
            <w:tcW w:w="1843" w:type="dxa"/>
          </w:tcPr>
          <w:p w14:paraId="65147FDE" w14:textId="319335C3" w:rsidR="00EF3A6E" w:rsidRPr="00823408" w:rsidRDefault="00472BD5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+36</w:t>
            </w:r>
            <w:r w:rsidR="00B77FEC">
              <w:rPr>
                <w:rFonts w:ascii="Times New Roman" w:hAnsi="Times New Roman" w:cs="Times New Roman"/>
                <w:b/>
                <w:lang w:val="ro-RO"/>
              </w:rPr>
              <w:t>.080</w:t>
            </w:r>
          </w:p>
        </w:tc>
      </w:tr>
      <w:tr w:rsidR="00A86F5A" w:rsidRPr="003D4FEF" w14:paraId="303CFD17" w14:textId="77777777" w:rsidTr="00D87221">
        <w:tc>
          <w:tcPr>
            <w:tcW w:w="5637" w:type="dxa"/>
          </w:tcPr>
          <w:p w14:paraId="2E174EE6" w14:textId="4E2BF9A9" w:rsidR="00A86F5A" w:rsidRPr="00A86F5A" w:rsidRDefault="00A86F5A" w:rsidP="00A86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 w:eastAsia="ro-RO"/>
              </w:rPr>
            </w:pPr>
            <w:r w:rsidRPr="00A86F5A">
              <w:rPr>
                <w:rFonts w:ascii="Times New Roman" w:hAnsi="Times New Roman" w:cs="Times New Roman"/>
                <w:lang w:val="ro-RO"/>
              </w:rPr>
              <w:t xml:space="preserve">-Cap.51 – ADM –chelt.capital </w:t>
            </w:r>
            <w:r>
              <w:rPr>
                <w:rFonts w:ascii="Times New Roman" w:hAnsi="Times New Roman" w:cs="Times New Roman"/>
                <w:lang w:val="ro-RO"/>
              </w:rPr>
              <w:t xml:space="preserve">art.71 </w:t>
            </w:r>
            <w:r w:rsidRPr="00A86F5A">
              <w:rPr>
                <w:rFonts w:ascii="Times New Roman" w:hAnsi="Times New Roman" w:cs="Times New Roman"/>
                <w:lang w:val="ro-RO"/>
              </w:rPr>
              <w:t>(</w:t>
            </w:r>
            <w:r w:rsidRPr="00A86F5A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 w:eastAsia="ro-RO"/>
              </w:rPr>
              <w:t xml:space="preserve"> Extindere energie electrica a 8 blocuri din incinta INCDA Fundulea)</w:t>
            </w:r>
          </w:p>
        </w:tc>
        <w:tc>
          <w:tcPr>
            <w:tcW w:w="1842" w:type="dxa"/>
          </w:tcPr>
          <w:p w14:paraId="4F3A9A6E" w14:textId="4A0000D8" w:rsidR="00A86F5A" w:rsidRPr="00A86F5A" w:rsidRDefault="006131E6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-8</w:t>
            </w:r>
            <w:r w:rsidR="00A86F5A" w:rsidRPr="00A86F5A">
              <w:rPr>
                <w:rFonts w:ascii="Times New Roman" w:hAnsi="Times New Roman" w:cs="Times New Roman"/>
                <w:lang w:val="ro-RO"/>
              </w:rPr>
              <w:t>30.000</w:t>
            </w:r>
          </w:p>
        </w:tc>
        <w:tc>
          <w:tcPr>
            <w:tcW w:w="1843" w:type="dxa"/>
          </w:tcPr>
          <w:p w14:paraId="164355BD" w14:textId="04BB1020" w:rsidR="00A86F5A" w:rsidRPr="00A86F5A" w:rsidRDefault="006131E6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-8</w:t>
            </w:r>
            <w:r w:rsidR="00A86F5A" w:rsidRPr="00A86F5A">
              <w:rPr>
                <w:rFonts w:ascii="Times New Roman" w:hAnsi="Times New Roman" w:cs="Times New Roman"/>
                <w:lang w:val="ro-RO"/>
              </w:rPr>
              <w:t>30.000</w:t>
            </w:r>
          </w:p>
        </w:tc>
      </w:tr>
      <w:tr w:rsidR="008674F8" w:rsidRPr="003D4FEF" w14:paraId="5CE4B3DC" w14:textId="77777777" w:rsidTr="00D87221">
        <w:tc>
          <w:tcPr>
            <w:tcW w:w="5637" w:type="dxa"/>
          </w:tcPr>
          <w:p w14:paraId="2EE03D48" w14:textId="6F652A49" w:rsidR="008674F8" w:rsidRPr="008674F8" w:rsidRDefault="008674F8" w:rsidP="00EF3A6E">
            <w:pPr>
              <w:rPr>
                <w:rFonts w:ascii="Times New Roman" w:hAnsi="Times New Roman" w:cs="Times New Roman"/>
                <w:lang w:val="ro-RO"/>
              </w:rPr>
            </w:pPr>
            <w:r w:rsidRPr="008674F8">
              <w:rPr>
                <w:rFonts w:ascii="Times New Roman" w:hAnsi="Times New Roman" w:cs="Times New Roman"/>
                <w:lang w:val="ro-RO"/>
              </w:rPr>
              <w:t>-</w:t>
            </w:r>
            <w:r w:rsidR="002119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Cap.65 – Invatamant (Scoala Mircea Nedelciu Fundulea – art.57 (</w:t>
            </w:r>
            <w:r w:rsidR="00211943" w:rsidRPr="00211943">
              <w:rPr>
                <w:rFonts w:ascii="Times New Roman" w:hAnsi="Times New Roman" w:cs="Times New Roman"/>
                <w:lang w:val="ro-RO"/>
              </w:rPr>
              <w:t>asistenta sociala-finantarea drepturilor copiilor cu cerinte educationale speciale integrati in invatamantul de masa</w:t>
            </w:r>
            <w:r w:rsidRPr="008674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1842" w:type="dxa"/>
          </w:tcPr>
          <w:p w14:paraId="41925BFF" w14:textId="77777777" w:rsidR="00211943" w:rsidRDefault="00211943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6B9BB9F6" w14:textId="1A02C5C1" w:rsidR="008674F8" w:rsidRPr="008674F8" w:rsidRDefault="00211943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-4</w:t>
            </w:r>
            <w:r w:rsidR="00B77FEC">
              <w:rPr>
                <w:rFonts w:ascii="Times New Roman" w:hAnsi="Times New Roman" w:cs="Times New Roman"/>
                <w:lang w:val="ro-RO"/>
              </w:rPr>
              <w:t>.000</w:t>
            </w:r>
          </w:p>
        </w:tc>
        <w:tc>
          <w:tcPr>
            <w:tcW w:w="1843" w:type="dxa"/>
          </w:tcPr>
          <w:p w14:paraId="26E01E21" w14:textId="77777777" w:rsidR="00211943" w:rsidRDefault="00211943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03A0528" w14:textId="338BD980" w:rsidR="008674F8" w:rsidRPr="008674F8" w:rsidRDefault="00211943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-4</w:t>
            </w:r>
            <w:r w:rsidR="00B77FEC">
              <w:rPr>
                <w:rFonts w:ascii="Times New Roman" w:hAnsi="Times New Roman" w:cs="Times New Roman"/>
                <w:lang w:val="ro-RO"/>
              </w:rPr>
              <w:t>.000</w:t>
            </w:r>
          </w:p>
        </w:tc>
      </w:tr>
      <w:tr w:rsidR="00D93338" w:rsidRPr="003D4FEF" w14:paraId="757AA023" w14:textId="77777777" w:rsidTr="00D87221">
        <w:tc>
          <w:tcPr>
            <w:tcW w:w="5637" w:type="dxa"/>
          </w:tcPr>
          <w:p w14:paraId="0DF226E2" w14:textId="77777777" w:rsidR="000F7D51" w:rsidRDefault="00D93338" w:rsidP="00D9333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-Cap.65 – Invatamant –chelt.capital art.71</w:t>
            </w:r>
            <w:r w:rsidR="000F7D51">
              <w:rPr>
                <w:rFonts w:ascii="Times New Roman" w:hAnsi="Times New Roman" w:cs="Times New Roman"/>
                <w:lang w:val="ro-RO"/>
              </w:rPr>
              <w:t xml:space="preserve"> total: </w:t>
            </w:r>
          </w:p>
          <w:p w14:paraId="4B2EEFF9" w14:textId="77777777" w:rsidR="00D93338" w:rsidRDefault="00D93338" w:rsidP="00D9333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- </w:t>
            </w:r>
            <w:r w:rsidRPr="00D93338">
              <w:rPr>
                <w:rFonts w:ascii="Times New Roman" w:eastAsia="Times New Roman" w:hAnsi="Times New Roman" w:cs="Times New Roman"/>
                <w:noProof/>
                <w:lang w:val="ro-RO" w:eastAsia="ro-RO"/>
              </w:rPr>
              <w:t xml:space="preserve"> </w:t>
            </w:r>
            <w:r w:rsidRPr="00D93338">
              <w:rPr>
                <w:rFonts w:ascii="Times New Roman" w:hAnsi="Times New Roman" w:cs="Times New Roman"/>
                <w:lang w:val="ro-RO"/>
              </w:rPr>
              <w:t>Realizare Sală de sport școlară, strada Nichita Stănescu nr.2 oraș Fundulea, cvartal 33, parcela1054/2, 1056, județul Călărași</w:t>
            </w:r>
          </w:p>
          <w:p w14:paraId="24229CD5" w14:textId="0258A643" w:rsidR="000F7D51" w:rsidRDefault="000F7D51" w:rsidP="00D9333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 Achiziție microbuze sco</w:t>
            </w:r>
            <w:r w:rsidR="00725287">
              <w:rPr>
                <w:rFonts w:ascii="Times New Roman" w:hAnsi="Times New Roman" w:cs="Times New Roman"/>
                <w:lang w:val="ro-RO"/>
              </w:rPr>
              <w:t>lare electrice și stație de încă</w:t>
            </w:r>
            <w:r>
              <w:rPr>
                <w:rFonts w:ascii="Times New Roman" w:hAnsi="Times New Roman" w:cs="Times New Roman"/>
                <w:lang w:val="ro-RO"/>
              </w:rPr>
              <w:t>rcare</w:t>
            </w:r>
          </w:p>
          <w:p w14:paraId="30D67AA2" w14:textId="4A885CC4" w:rsidR="000F7D51" w:rsidRDefault="00725287" w:rsidP="00D9333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Școala Gimnazială</w:t>
            </w:r>
            <w:r w:rsidR="000F7D51">
              <w:rPr>
                <w:rFonts w:ascii="Times New Roman" w:hAnsi="Times New Roman" w:cs="Times New Roman"/>
                <w:lang w:val="ro-RO"/>
              </w:rPr>
              <w:t xml:space="preserve"> Mircea Nedelciu Fundulea:</w:t>
            </w:r>
          </w:p>
          <w:p w14:paraId="3DE672F4" w14:textId="518CE60D" w:rsidR="000F7D51" w:rsidRPr="008674F8" w:rsidRDefault="00725287" w:rsidP="00D9333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-Achiziție sistem antiefracț</w:t>
            </w:r>
            <w:r w:rsidR="000F7D51">
              <w:rPr>
                <w:rFonts w:ascii="Times New Roman" w:hAnsi="Times New Roman" w:cs="Times New Roman"/>
                <w:lang w:val="ro-RO"/>
              </w:rPr>
              <w:t xml:space="preserve">ie </w:t>
            </w:r>
          </w:p>
        </w:tc>
        <w:tc>
          <w:tcPr>
            <w:tcW w:w="1842" w:type="dxa"/>
          </w:tcPr>
          <w:p w14:paraId="7B5C38EC" w14:textId="77777777" w:rsidR="000F7D51" w:rsidRDefault="000F7D51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CD4DA2C" w14:textId="6279E5AA" w:rsidR="000F7D51" w:rsidRDefault="00D93338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-150.000</w:t>
            </w:r>
          </w:p>
          <w:p w14:paraId="796C9680" w14:textId="55D6B458" w:rsidR="000F7D51" w:rsidRDefault="000F7D51" w:rsidP="000F7D51">
            <w:pPr>
              <w:rPr>
                <w:rFonts w:ascii="Times New Roman" w:hAnsi="Times New Roman" w:cs="Times New Roman"/>
                <w:lang w:val="ro-RO"/>
              </w:rPr>
            </w:pPr>
          </w:p>
          <w:p w14:paraId="3B055BE6" w14:textId="77777777" w:rsidR="00D93338" w:rsidRDefault="000F7D51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-20.000</w:t>
            </w:r>
          </w:p>
          <w:p w14:paraId="57A35C0C" w14:textId="77777777" w:rsidR="000F7D51" w:rsidRDefault="000F7D51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8D179F3" w14:textId="53091326" w:rsidR="000F7D51" w:rsidRPr="000F7D51" w:rsidRDefault="000F7D51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+20.000</w:t>
            </w:r>
          </w:p>
        </w:tc>
        <w:tc>
          <w:tcPr>
            <w:tcW w:w="1843" w:type="dxa"/>
          </w:tcPr>
          <w:p w14:paraId="5F794A94" w14:textId="77777777" w:rsidR="000F7D51" w:rsidRDefault="000F7D51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CC2BA87" w14:textId="3D521BAB" w:rsidR="000F7D51" w:rsidRDefault="00D93338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-150.000</w:t>
            </w:r>
          </w:p>
          <w:p w14:paraId="11FC564D" w14:textId="18878006" w:rsidR="000F7D51" w:rsidRDefault="000F7D51" w:rsidP="000F7D51">
            <w:pPr>
              <w:rPr>
                <w:rFonts w:ascii="Times New Roman" w:hAnsi="Times New Roman" w:cs="Times New Roman"/>
                <w:lang w:val="ro-RO"/>
              </w:rPr>
            </w:pPr>
          </w:p>
          <w:p w14:paraId="1E308BAC" w14:textId="77777777" w:rsidR="00D93338" w:rsidRDefault="000F7D51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-20.000</w:t>
            </w:r>
          </w:p>
          <w:p w14:paraId="4E40048C" w14:textId="77777777" w:rsidR="000F7D51" w:rsidRDefault="000F7D51" w:rsidP="000F7D51">
            <w:pPr>
              <w:rPr>
                <w:rFonts w:ascii="Times New Roman" w:hAnsi="Times New Roman" w:cs="Times New Roman"/>
                <w:lang w:val="ro-RO"/>
              </w:rPr>
            </w:pPr>
          </w:p>
          <w:p w14:paraId="21471490" w14:textId="2923ADED" w:rsidR="000F7D51" w:rsidRPr="000F7D51" w:rsidRDefault="000F7D51" w:rsidP="000F7D5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+20.000</w:t>
            </w:r>
          </w:p>
        </w:tc>
      </w:tr>
      <w:tr w:rsidR="00A86F5A" w:rsidRPr="003D4FEF" w14:paraId="2DA8391C" w14:textId="77777777" w:rsidTr="00D87221">
        <w:tc>
          <w:tcPr>
            <w:tcW w:w="5637" w:type="dxa"/>
          </w:tcPr>
          <w:p w14:paraId="3E03ABAF" w14:textId="44996AB0" w:rsidR="00A86F5A" w:rsidRPr="008674F8" w:rsidRDefault="00A86F5A" w:rsidP="00EF3A6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-Cap.67 – Cultura – chelt.capital art.71 – Infiintare teren sport</w:t>
            </w:r>
            <w:r w:rsidR="00CA7F14">
              <w:rPr>
                <w:rFonts w:ascii="Times New Roman" w:hAnsi="Times New Roman" w:cs="Times New Roman"/>
                <w:lang w:val="ro-RO"/>
              </w:rPr>
              <w:t xml:space="preserve"> în orasul Fundulea, judetul Călărași</w:t>
            </w:r>
          </w:p>
        </w:tc>
        <w:tc>
          <w:tcPr>
            <w:tcW w:w="1842" w:type="dxa"/>
          </w:tcPr>
          <w:p w14:paraId="2DDE1FE8" w14:textId="79D1F37E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+550.000</w:t>
            </w:r>
          </w:p>
        </w:tc>
        <w:tc>
          <w:tcPr>
            <w:tcW w:w="1843" w:type="dxa"/>
          </w:tcPr>
          <w:p w14:paraId="3D7ADE20" w14:textId="3CCFABE1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+550.000</w:t>
            </w:r>
          </w:p>
        </w:tc>
      </w:tr>
      <w:tr w:rsidR="00EF3A6E" w:rsidRPr="003D4FEF" w14:paraId="2908D29B" w14:textId="00E711E3" w:rsidTr="00D87221">
        <w:tc>
          <w:tcPr>
            <w:tcW w:w="5637" w:type="dxa"/>
          </w:tcPr>
          <w:p w14:paraId="47B4B8EF" w14:textId="77777777" w:rsidR="00EF3A6E" w:rsidRDefault="00EF3A6E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-Cap.68 – Asistență socială  total din care:</w:t>
            </w:r>
          </w:p>
          <w:p w14:paraId="5DE4E61F" w14:textId="45B0A6E4" w:rsidR="00847567" w:rsidRPr="00D87221" w:rsidRDefault="00847567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- subcapitolul 68.05.02 – asistenta in caz de invaliditate – art.57.02.01 (finantarea drepturilor asistentilor personali ai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lastRenderedPageBreak/>
              <w:t>persoanelor cu handicap grav sau indemnizatiile lunare)</w:t>
            </w:r>
          </w:p>
          <w:p w14:paraId="3974F3AA" w14:textId="285E5CFA" w:rsidR="00847567" w:rsidRPr="00AD46F1" w:rsidRDefault="00847567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 sub</w:t>
            </w:r>
            <w:r w:rsidR="00EF3A6E"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capitol 68.15.01- ajutor social </w:t>
            </w:r>
            <w:r w:rsidR="00A86F5A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–</w:t>
            </w:r>
            <w:r w:rsidR="00EF3A6E"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 art.57.02.01 (supliment încălzire lemne)</w:t>
            </w:r>
          </w:p>
        </w:tc>
        <w:tc>
          <w:tcPr>
            <w:tcW w:w="1842" w:type="dxa"/>
          </w:tcPr>
          <w:p w14:paraId="24FF4BED" w14:textId="12AC30BB" w:rsidR="00847567" w:rsidRDefault="00847567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+40.080</w:t>
            </w:r>
          </w:p>
          <w:p w14:paraId="0ADA0667" w14:textId="77777777" w:rsidR="00847567" w:rsidRDefault="00847567" w:rsidP="0084756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+30.000</w:t>
            </w:r>
          </w:p>
          <w:p w14:paraId="56B489BD" w14:textId="69344E6B" w:rsidR="00EF3A6E" w:rsidRPr="00823408" w:rsidRDefault="00EF3A6E" w:rsidP="0084756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+10.080</w:t>
            </w:r>
          </w:p>
        </w:tc>
        <w:tc>
          <w:tcPr>
            <w:tcW w:w="1843" w:type="dxa"/>
          </w:tcPr>
          <w:p w14:paraId="72D63D1D" w14:textId="0C08F543" w:rsidR="00847567" w:rsidRDefault="00847567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+40.080</w:t>
            </w:r>
          </w:p>
          <w:p w14:paraId="1FF370CE" w14:textId="7C23B4BD" w:rsidR="00847567" w:rsidRDefault="00847567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+30.000</w:t>
            </w:r>
          </w:p>
          <w:p w14:paraId="6714EE5A" w14:textId="375C1374" w:rsidR="00EF3A6E" w:rsidRPr="00D87221" w:rsidRDefault="00EF3A6E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87221">
              <w:rPr>
                <w:rFonts w:ascii="Times New Roman" w:hAnsi="Times New Roman" w:cs="Times New Roman"/>
                <w:lang w:val="ro-RO"/>
              </w:rPr>
              <w:lastRenderedPageBreak/>
              <w:t>+10.080</w:t>
            </w:r>
          </w:p>
        </w:tc>
      </w:tr>
      <w:tr w:rsidR="00A86F5A" w:rsidRPr="003D4FEF" w14:paraId="1F0240AB" w14:textId="77777777" w:rsidTr="00D87221">
        <w:tc>
          <w:tcPr>
            <w:tcW w:w="5637" w:type="dxa"/>
          </w:tcPr>
          <w:p w14:paraId="1A4FA96E" w14:textId="76D12166" w:rsidR="00A86F5A" w:rsidRPr="00D87221" w:rsidRDefault="00A86F5A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lastRenderedPageBreak/>
              <w:t>-Cap.70 – Alte servicii in domeniile locuintelor, serviciilor si dezvoltarii comunale – chelt.capital art.71 – Achizitii statii autobuz</w:t>
            </w:r>
          </w:p>
        </w:tc>
        <w:tc>
          <w:tcPr>
            <w:tcW w:w="1842" w:type="dxa"/>
          </w:tcPr>
          <w:p w14:paraId="7D23ABE3" w14:textId="77817EDB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+200.000</w:t>
            </w:r>
          </w:p>
        </w:tc>
        <w:tc>
          <w:tcPr>
            <w:tcW w:w="1843" w:type="dxa"/>
          </w:tcPr>
          <w:p w14:paraId="5C8615E1" w14:textId="76C7DCC8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+200.000</w:t>
            </w:r>
          </w:p>
        </w:tc>
      </w:tr>
      <w:tr w:rsidR="00A86F5A" w:rsidRPr="003D4FEF" w14:paraId="0CC52F85" w14:textId="77777777" w:rsidTr="00D87221">
        <w:tc>
          <w:tcPr>
            <w:tcW w:w="5637" w:type="dxa"/>
          </w:tcPr>
          <w:p w14:paraId="5F06D160" w14:textId="5056129D" w:rsidR="00A86F5A" w:rsidRDefault="00A86F5A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-Cap.74 – Salubritate – chelt.materiale art.20</w:t>
            </w:r>
          </w:p>
        </w:tc>
        <w:tc>
          <w:tcPr>
            <w:tcW w:w="1842" w:type="dxa"/>
          </w:tcPr>
          <w:p w14:paraId="239B3149" w14:textId="567B8752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+230.000</w:t>
            </w:r>
          </w:p>
        </w:tc>
        <w:tc>
          <w:tcPr>
            <w:tcW w:w="1843" w:type="dxa"/>
          </w:tcPr>
          <w:p w14:paraId="13BE7618" w14:textId="46768540" w:rsidR="00A86F5A" w:rsidRDefault="00A86F5A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+230.000</w:t>
            </w:r>
          </w:p>
        </w:tc>
      </w:tr>
    </w:tbl>
    <w:p w14:paraId="21D0B5BA" w14:textId="77777777" w:rsidR="00F64FDB" w:rsidRDefault="00F64FDB" w:rsidP="00F64FDB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9E19DD3" w14:textId="1E9F6EFD" w:rsidR="00BD73F5" w:rsidRDefault="00BD73F5" w:rsidP="00BD73F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EE9CDD8" w14:textId="21647BAB" w:rsidR="00F64FDB" w:rsidRDefault="0040112D" w:rsidP="00F64FD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919F97" w14:textId="58A44B2E" w:rsidR="00D87221" w:rsidRPr="003D4FEF" w:rsidRDefault="00F64FDB" w:rsidP="00D87221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47536344" w14:textId="11EE0FD9" w:rsidR="00F64FDB" w:rsidRPr="003D4FEF" w:rsidRDefault="00F64FDB" w:rsidP="00F64FDB">
      <w:pPr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D93338">
        <w:rPr>
          <w:rFonts w:ascii="Times New Roman" w:hAnsi="Times New Roman" w:cs="Times New Roman"/>
          <w:sz w:val="24"/>
          <w:szCs w:val="24"/>
          <w:lang w:val="ro-RO"/>
        </w:rPr>
        <w:t xml:space="preserve"> Dan-Valent</w:t>
      </w:r>
      <w:r w:rsidR="00472BD5">
        <w:rPr>
          <w:rFonts w:ascii="Times New Roman" w:hAnsi="Times New Roman" w:cs="Times New Roman"/>
          <w:sz w:val="24"/>
          <w:szCs w:val="24"/>
          <w:lang w:val="ro-RO"/>
        </w:rPr>
        <w:t>in VASILE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752C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472BD5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6513FF98" w14:textId="77777777" w:rsidR="00F64FDB" w:rsidRPr="003D4FEF" w:rsidRDefault="00F64FDB" w:rsidP="00F64FDB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00CF2E9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BBAD3CD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CB85541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6AB4B0C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46ADA2F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2411A36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6975AFE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A2E3362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E15DAAF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7732BC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863B16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399D87E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0134154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DBDE80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E8D3150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78A7FC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4E2BE30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9A726C8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C879D59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9AC3F3D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002F42E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C5E6D90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D9E19E2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553D483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C0C5E29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1852A0E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CAB28C9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D488EB9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39811AB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BEAAB61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4BD9569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E23DF24" w14:textId="77777777" w:rsidR="00D93338" w:rsidRDefault="00D93338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1164D5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6F60E4A" w14:textId="77777777" w:rsidR="00735039" w:rsidRDefault="00735039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735039" w:rsidSect="002B79CA">
      <w:pgSz w:w="12240" w:h="15840"/>
      <w:pgMar w:top="426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CBA03" w14:textId="77777777" w:rsidR="00DB4069" w:rsidRDefault="00DB4069" w:rsidP="00390225">
      <w:pPr>
        <w:spacing w:after="0" w:line="240" w:lineRule="auto"/>
      </w:pPr>
      <w:r>
        <w:separator/>
      </w:r>
    </w:p>
  </w:endnote>
  <w:endnote w:type="continuationSeparator" w:id="0">
    <w:p w14:paraId="40AA9335" w14:textId="77777777" w:rsidR="00DB4069" w:rsidRDefault="00DB4069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94D8B" w14:textId="77777777" w:rsidR="00DB4069" w:rsidRDefault="00DB4069" w:rsidP="00390225">
      <w:pPr>
        <w:spacing w:after="0" w:line="240" w:lineRule="auto"/>
      </w:pPr>
      <w:r>
        <w:separator/>
      </w:r>
    </w:p>
  </w:footnote>
  <w:footnote w:type="continuationSeparator" w:id="0">
    <w:p w14:paraId="0FDA59B6" w14:textId="77777777" w:rsidR="00DB4069" w:rsidRDefault="00DB4069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249FE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1739"/>
    <w:rsid w:val="0002210C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3790"/>
    <w:rsid w:val="000544C0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B0940"/>
    <w:rsid w:val="000B1203"/>
    <w:rsid w:val="000B1E43"/>
    <w:rsid w:val="000B2407"/>
    <w:rsid w:val="000B302A"/>
    <w:rsid w:val="000B7063"/>
    <w:rsid w:val="000B73F2"/>
    <w:rsid w:val="000C1965"/>
    <w:rsid w:val="000C2504"/>
    <w:rsid w:val="000C2593"/>
    <w:rsid w:val="000C3352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312B"/>
    <w:rsid w:val="000E4769"/>
    <w:rsid w:val="000E758B"/>
    <w:rsid w:val="000F04A6"/>
    <w:rsid w:val="000F7D51"/>
    <w:rsid w:val="00103130"/>
    <w:rsid w:val="00105A4F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54EE8"/>
    <w:rsid w:val="001615DD"/>
    <w:rsid w:val="0016163A"/>
    <w:rsid w:val="00161B42"/>
    <w:rsid w:val="00163272"/>
    <w:rsid w:val="00163600"/>
    <w:rsid w:val="00163ADB"/>
    <w:rsid w:val="001667E9"/>
    <w:rsid w:val="001677A8"/>
    <w:rsid w:val="00167B97"/>
    <w:rsid w:val="00170C0A"/>
    <w:rsid w:val="0017104A"/>
    <w:rsid w:val="00174143"/>
    <w:rsid w:val="00177F18"/>
    <w:rsid w:val="00180392"/>
    <w:rsid w:val="0018398E"/>
    <w:rsid w:val="00183A14"/>
    <w:rsid w:val="00187258"/>
    <w:rsid w:val="00191275"/>
    <w:rsid w:val="00191CD5"/>
    <w:rsid w:val="00191E78"/>
    <w:rsid w:val="00192334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1F5A"/>
    <w:rsid w:val="001F286E"/>
    <w:rsid w:val="001F29D4"/>
    <w:rsid w:val="001F6CA7"/>
    <w:rsid w:val="00200C6A"/>
    <w:rsid w:val="00204753"/>
    <w:rsid w:val="00204D0C"/>
    <w:rsid w:val="002065FB"/>
    <w:rsid w:val="0021107C"/>
    <w:rsid w:val="00211943"/>
    <w:rsid w:val="0021286B"/>
    <w:rsid w:val="00212993"/>
    <w:rsid w:val="002132D2"/>
    <w:rsid w:val="002175D3"/>
    <w:rsid w:val="00220BEE"/>
    <w:rsid w:val="00223FA7"/>
    <w:rsid w:val="002265A6"/>
    <w:rsid w:val="0023200F"/>
    <w:rsid w:val="002325CC"/>
    <w:rsid w:val="002326F6"/>
    <w:rsid w:val="0023370C"/>
    <w:rsid w:val="0023410C"/>
    <w:rsid w:val="002351B6"/>
    <w:rsid w:val="002402F7"/>
    <w:rsid w:val="00242E93"/>
    <w:rsid w:val="0024386C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9197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2D6A"/>
    <w:rsid w:val="002B34E4"/>
    <w:rsid w:val="002B49D4"/>
    <w:rsid w:val="002B5634"/>
    <w:rsid w:val="002B6485"/>
    <w:rsid w:val="002B6F20"/>
    <w:rsid w:val="002B79CA"/>
    <w:rsid w:val="002C1038"/>
    <w:rsid w:val="002C1AA3"/>
    <w:rsid w:val="002C26AB"/>
    <w:rsid w:val="002C3957"/>
    <w:rsid w:val="002C5A7F"/>
    <w:rsid w:val="002D6F99"/>
    <w:rsid w:val="002E147D"/>
    <w:rsid w:val="002E1AD5"/>
    <w:rsid w:val="002E323F"/>
    <w:rsid w:val="002E4270"/>
    <w:rsid w:val="002E480E"/>
    <w:rsid w:val="002E572D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6C1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09DD"/>
    <w:rsid w:val="00362539"/>
    <w:rsid w:val="00363FEF"/>
    <w:rsid w:val="003646F1"/>
    <w:rsid w:val="003663C3"/>
    <w:rsid w:val="00366B9D"/>
    <w:rsid w:val="00366EBB"/>
    <w:rsid w:val="00367C52"/>
    <w:rsid w:val="00372EA4"/>
    <w:rsid w:val="003752C5"/>
    <w:rsid w:val="00375560"/>
    <w:rsid w:val="003763CA"/>
    <w:rsid w:val="00377312"/>
    <w:rsid w:val="00381D1D"/>
    <w:rsid w:val="00384C23"/>
    <w:rsid w:val="00384E25"/>
    <w:rsid w:val="00385B0E"/>
    <w:rsid w:val="00387C88"/>
    <w:rsid w:val="0039011F"/>
    <w:rsid w:val="00390225"/>
    <w:rsid w:val="0039177B"/>
    <w:rsid w:val="003937A0"/>
    <w:rsid w:val="003960B1"/>
    <w:rsid w:val="00396B08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1B12"/>
    <w:rsid w:val="003B3581"/>
    <w:rsid w:val="003B40A6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0E27"/>
    <w:rsid w:val="003F32DA"/>
    <w:rsid w:val="003F52D8"/>
    <w:rsid w:val="003F5358"/>
    <w:rsid w:val="003F5F3E"/>
    <w:rsid w:val="003F612B"/>
    <w:rsid w:val="003F6611"/>
    <w:rsid w:val="0040112D"/>
    <w:rsid w:val="00401BD4"/>
    <w:rsid w:val="00402CBE"/>
    <w:rsid w:val="00402DDE"/>
    <w:rsid w:val="004049D7"/>
    <w:rsid w:val="00405CBD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2569"/>
    <w:rsid w:val="004346E7"/>
    <w:rsid w:val="004407BD"/>
    <w:rsid w:val="00441C91"/>
    <w:rsid w:val="00441CD2"/>
    <w:rsid w:val="00444B79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67CDB"/>
    <w:rsid w:val="00472BD5"/>
    <w:rsid w:val="00473AB2"/>
    <w:rsid w:val="004764C1"/>
    <w:rsid w:val="00476DE9"/>
    <w:rsid w:val="00477BFA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B60AE"/>
    <w:rsid w:val="004C1091"/>
    <w:rsid w:val="004C5BE6"/>
    <w:rsid w:val="004C6D78"/>
    <w:rsid w:val="004D362C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657D"/>
    <w:rsid w:val="004E7911"/>
    <w:rsid w:val="004F37BF"/>
    <w:rsid w:val="004F4116"/>
    <w:rsid w:val="004F4447"/>
    <w:rsid w:val="004F69B7"/>
    <w:rsid w:val="004F6BB9"/>
    <w:rsid w:val="00500130"/>
    <w:rsid w:val="00500169"/>
    <w:rsid w:val="00500F01"/>
    <w:rsid w:val="00503DA6"/>
    <w:rsid w:val="00506CCF"/>
    <w:rsid w:val="005117C3"/>
    <w:rsid w:val="005122E7"/>
    <w:rsid w:val="00512ED2"/>
    <w:rsid w:val="00515B96"/>
    <w:rsid w:val="0051673A"/>
    <w:rsid w:val="00516DDE"/>
    <w:rsid w:val="0052211C"/>
    <w:rsid w:val="0052351D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87E"/>
    <w:rsid w:val="00565B26"/>
    <w:rsid w:val="00565DE4"/>
    <w:rsid w:val="0057071D"/>
    <w:rsid w:val="00570D22"/>
    <w:rsid w:val="005718BD"/>
    <w:rsid w:val="0057200A"/>
    <w:rsid w:val="005757E9"/>
    <w:rsid w:val="00575B93"/>
    <w:rsid w:val="00577203"/>
    <w:rsid w:val="00580978"/>
    <w:rsid w:val="00582346"/>
    <w:rsid w:val="005837E5"/>
    <w:rsid w:val="00587029"/>
    <w:rsid w:val="005A0299"/>
    <w:rsid w:val="005A0439"/>
    <w:rsid w:val="005A0DDB"/>
    <w:rsid w:val="005A3E1A"/>
    <w:rsid w:val="005B2551"/>
    <w:rsid w:val="005B3111"/>
    <w:rsid w:val="005B4E2B"/>
    <w:rsid w:val="005B6CE6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35E"/>
    <w:rsid w:val="005F1106"/>
    <w:rsid w:val="005F1F4C"/>
    <w:rsid w:val="005F23D3"/>
    <w:rsid w:val="005F2E0B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31E6"/>
    <w:rsid w:val="0061551C"/>
    <w:rsid w:val="00620865"/>
    <w:rsid w:val="00621754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6D3A"/>
    <w:rsid w:val="00647FE4"/>
    <w:rsid w:val="00650CCE"/>
    <w:rsid w:val="006522EA"/>
    <w:rsid w:val="00652492"/>
    <w:rsid w:val="00652C19"/>
    <w:rsid w:val="00654FD1"/>
    <w:rsid w:val="0065622A"/>
    <w:rsid w:val="00657454"/>
    <w:rsid w:val="00660CE6"/>
    <w:rsid w:val="00660FB1"/>
    <w:rsid w:val="006619C9"/>
    <w:rsid w:val="00662173"/>
    <w:rsid w:val="00670959"/>
    <w:rsid w:val="00672A33"/>
    <w:rsid w:val="00673020"/>
    <w:rsid w:val="00675C64"/>
    <w:rsid w:val="00676BA7"/>
    <w:rsid w:val="00680FAE"/>
    <w:rsid w:val="0068273D"/>
    <w:rsid w:val="00682D8A"/>
    <w:rsid w:val="006848F3"/>
    <w:rsid w:val="00686ABC"/>
    <w:rsid w:val="00687C64"/>
    <w:rsid w:val="006941C7"/>
    <w:rsid w:val="00696B3A"/>
    <w:rsid w:val="006A0952"/>
    <w:rsid w:val="006A27EC"/>
    <w:rsid w:val="006A4A40"/>
    <w:rsid w:val="006B1961"/>
    <w:rsid w:val="006B3409"/>
    <w:rsid w:val="006B395F"/>
    <w:rsid w:val="006B3DBC"/>
    <w:rsid w:val="006B5046"/>
    <w:rsid w:val="006C1E66"/>
    <w:rsid w:val="006C2717"/>
    <w:rsid w:val="006C47A7"/>
    <w:rsid w:val="006C5C25"/>
    <w:rsid w:val="006D2194"/>
    <w:rsid w:val="006D255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287"/>
    <w:rsid w:val="00725D52"/>
    <w:rsid w:val="00725E0F"/>
    <w:rsid w:val="00732716"/>
    <w:rsid w:val="00735039"/>
    <w:rsid w:val="0073594E"/>
    <w:rsid w:val="007374E0"/>
    <w:rsid w:val="00740602"/>
    <w:rsid w:val="00740991"/>
    <w:rsid w:val="0074271D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63805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A2DAF"/>
    <w:rsid w:val="007B2EF0"/>
    <w:rsid w:val="007B554C"/>
    <w:rsid w:val="007C0809"/>
    <w:rsid w:val="007C19E0"/>
    <w:rsid w:val="007C4D1B"/>
    <w:rsid w:val="007C51BC"/>
    <w:rsid w:val="007C5C7A"/>
    <w:rsid w:val="007D1157"/>
    <w:rsid w:val="007D5114"/>
    <w:rsid w:val="007D7194"/>
    <w:rsid w:val="007E2D97"/>
    <w:rsid w:val="007E3868"/>
    <w:rsid w:val="007E4D1F"/>
    <w:rsid w:val="007E6926"/>
    <w:rsid w:val="007E790C"/>
    <w:rsid w:val="007F380E"/>
    <w:rsid w:val="007F4461"/>
    <w:rsid w:val="007F7D8A"/>
    <w:rsid w:val="007F7FD0"/>
    <w:rsid w:val="00802676"/>
    <w:rsid w:val="00803C40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408"/>
    <w:rsid w:val="008239E2"/>
    <w:rsid w:val="00824D55"/>
    <w:rsid w:val="00825507"/>
    <w:rsid w:val="00826833"/>
    <w:rsid w:val="00840137"/>
    <w:rsid w:val="00844CCF"/>
    <w:rsid w:val="00844F0D"/>
    <w:rsid w:val="00847567"/>
    <w:rsid w:val="00850152"/>
    <w:rsid w:val="0085038E"/>
    <w:rsid w:val="00851A1F"/>
    <w:rsid w:val="0085270F"/>
    <w:rsid w:val="00854F47"/>
    <w:rsid w:val="00856DE1"/>
    <w:rsid w:val="00856E9E"/>
    <w:rsid w:val="00857384"/>
    <w:rsid w:val="00857F04"/>
    <w:rsid w:val="0086014B"/>
    <w:rsid w:val="0086662D"/>
    <w:rsid w:val="008668C3"/>
    <w:rsid w:val="00866A41"/>
    <w:rsid w:val="008674F8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C76E4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8F5CDE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07806"/>
    <w:rsid w:val="00913647"/>
    <w:rsid w:val="00913CFC"/>
    <w:rsid w:val="009142DA"/>
    <w:rsid w:val="00914DB6"/>
    <w:rsid w:val="0091769B"/>
    <w:rsid w:val="009231C5"/>
    <w:rsid w:val="0092411D"/>
    <w:rsid w:val="00926BC1"/>
    <w:rsid w:val="009277F5"/>
    <w:rsid w:val="009366CB"/>
    <w:rsid w:val="00941241"/>
    <w:rsid w:val="00942600"/>
    <w:rsid w:val="00943189"/>
    <w:rsid w:val="00943C20"/>
    <w:rsid w:val="00946731"/>
    <w:rsid w:val="00947CFA"/>
    <w:rsid w:val="00950FB4"/>
    <w:rsid w:val="00952C0D"/>
    <w:rsid w:val="009545B4"/>
    <w:rsid w:val="00956FB4"/>
    <w:rsid w:val="00957EB0"/>
    <w:rsid w:val="00962098"/>
    <w:rsid w:val="00966C53"/>
    <w:rsid w:val="00967E43"/>
    <w:rsid w:val="0097186B"/>
    <w:rsid w:val="00972397"/>
    <w:rsid w:val="0097467B"/>
    <w:rsid w:val="00977875"/>
    <w:rsid w:val="009779E3"/>
    <w:rsid w:val="00977A29"/>
    <w:rsid w:val="0098183F"/>
    <w:rsid w:val="00981B57"/>
    <w:rsid w:val="009830F7"/>
    <w:rsid w:val="009837AC"/>
    <w:rsid w:val="009902F0"/>
    <w:rsid w:val="00993428"/>
    <w:rsid w:val="0099472D"/>
    <w:rsid w:val="00994B41"/>
    <w:rsid w:val="009977E3"/>
    <w:rsid w:val="009A237D"/>
    <w:rsid w:val="009A3439"/>
    <w:rsid w:val="009A68FE"/>
    <w:rsid w:val="009A6AD2"/>
    <w:rsid w:val="009A7A09"/>
    <w:rsid w:val="009B41B3"/>
    <w:rsid w:val="009C03A1"/>
    <w:rsid w:val="009C1D3B"/>
    <w:rsid w:val="009C5A23"/>
    <w:rsid w:val="009C6E19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5A27"/>
    <w:rsid w:val="00A05D9D"/>
    <w:rsid w:val="00A07745"/>
    <w:rsid w:val="00A108D2"/>
    <w:rsid w:val="00A11439"/>
    <w:rsid w:val="00A12490"/>
    <w:rsid w:val="00A14EBB"/>
    <w:rsid w:val="00A15D14"/>
    <w:rsid w:val="00A21DE6"/>
    <w:rsid w:val="00A2344C"/>
    <w:rsid w:val="00A260E0"/>
    <w:rsid w:val="00A31AD8"/>
    <w:rsid w:val="00A351E8"/>
    <w:rsid w:val="00A35C54"/>
    <w:rsid w:val="00A366E8"/>
    <w:rsid w:val="00A41F53"/>
    <w:rsid w:val="00A432DA"/>
    <w:rsid w:val="00A44053"/>
    <w:rsid w:val="00A44577"/>
    <w:rsid w:val="00A51623"/>
    <w:rsid w:val="00A54004"/>
    <w:rsid w:val="00A5518B"/>
    <w:rsid w:val="00A571E2"/>
    <w:rsid w:val="00A62AC8"/>
    <w:rsid w:val="00A67178"/>
    <w:rsid w:val="00A674C7"/>
    <w:rsid w:val="00A67B4B"/>
    <w:rsid w:val="00A67BDB"/>
    <w:rsid w:val="00A73FD6"/>
    <w:rsid w:val="00A745B8"/>
    <w:rsid w:val="00A77AF2"/>
    <w:rsid w:val="00A81802"/>
    <w:rsid w:val="00A83DFB"/>
    <w:rsid w:val="00A86F5A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3A57"/>
    <w:rsid w:val="00AD4545"/>
    <w:rsid w:val="00AD46F1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53E9A"/>
    <w:rsid w:val="00B57038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77FEC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52EA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C796F"/>
    <w:rsid w:val="00BD1542"/>
    <w:rsid w:val="00BD4B3C"/>
    <w:rsid w:val="00BD62CD"/>
    <w:rsid w:val="00BD73F5"/>
    <w:rsid w:val="00BE0B51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493C"/>
    <w:rsid w:val="00C36612"/>
    <w:rsid w:val="00C36A6D"/>
    <w:rsid w:val="00C37108"/>
    <w:rsid w:val="00C41DEB"/>
    <w:rsid w:val="00C44ECD"/>
    <w:rsid w:val="00C472CE"/>
    <w:rsid w:val="00C47A27"/>
    <w:rsid w:val="00C509DA"/>
    <w:rsid w:val="00C50C5D"/>
    <w:rsid w:val="00C511FC"/>
    <w:rsid w:val="00C537B3"/>
    <w:rsid w:val="00C54511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3AC5"/>
    <w:rsid w:val="00C86F56"/>
    <w:rsid w:val="00C8724E"/>
    <w:rsid w:val="00C906FB"/>
    <w:rsid w:val="00C979CB"/>
    <w:rsid w:val="00C97C88"/>
    <w:rsid w:val="00CA0F28"/>
    <w:rsid w:val="00CA14DA"/>
    <w:rsid w:val="00CA46EE"/>
    <w:rsid w:val="00CA766D"/>
    <w:rsid w:val="00CA7F14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B7E05"/>
    <w:rsid w:val="00CC1397"/>
    <w:rsid w:val="00CC2C7B"/>
    <w:rsid w:val="00CC45CB"/>
    <w:rsid w:val="00CC5F89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350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23D1"/>
    <w:rsid w:val="00D74F54"/>
    <w:rsid w:val="00D7547E"/>
    <w:rsid w:val="00D76507"/>
    <w:rsid w:val="00D77B90"/>
    <w:rsid w:val="00D812BB"/>
    <w:rsid w:val="00D81BA6"/>
    <w:rsid w:val="00D822DA"/>
    <w:rsid w:val="00D8391E"/>
    <w:rsid w:val="00D841CB"/>
    <w:rsid w:val="00D84C87"/>
    <w:rsid w:val="00D85905"/>
    <w:rsid w:val="00D85FC1"/>
    <w:rsid w:val="00D869D7"/>
    <w:rsid w:val="00D86DAB"/>
    <w:rsid w:val="00D87221"/>
    <w:rsid w:val="00D93338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069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E3D0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5DBF"/>
    <w:rsid w:val="00E163BA"/>
    <w:rsid w:val="00E17412"/>
    <w:rsid w:val="00E24FBF"/>
    <w:rsid w:val="00E25CB6"/>
    <w:rsid w:val="00E27D40"/>
    <w:rsid w:val="00E31637"/>
    <w:rsid w:val="00E31DBA"/>
    <w:rsid w:val="00E321A6"/>
    <w:rsid w:val="00E32DD2"/>
    <w:rsid w:val="00E33D70"/>
    <w:rsid w:val="00E350A8"/>
    <w:rsid w:val="00E3520C"/>
    <w:rsid w:val="00E439AE"/>
    <w:rsid w:val="00E44A0A"/>
    <w:rsid w:val="00E51597"/>
    <w:rsid w:val="00E52203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7A8E"/>
    <w:rsid w:val="00E67FE7"/>
    <w:rsid w:val="00E7146B"/>
    <w:rsid w:val="00E7156E"/>
    <w:rsid w:val="00E71E7B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C26"/>
    <w:rsid w:val="00E91EC9"/>
    <w:rsid w:val="00E92A65"/>
    <w:rsid w:val="00E94E27"/>
    <w:rsid w:val="00E96BD4"/>
    <w:rsid w:val="00E97217"/>
    <w:rsid w:val="00EA1E5F"/>
    <w:rsid w:val="00EA267A"/>
    <w:rsid w:val="00EA3104"/>
    <w:rsid w:val="00EA65BD"/>
    <w:rsid w:val="00EB22FF"/>
    <w:rsid w:val="00EB2584"/>
    <w:rsid w:val="00EB5C78"/>
    <w:rsid w:val="00EB7460"/>
    <w:rsid w:val="00EC0D52"/>
    <w:rsid w:val="00EC1067"/>
    <w:rsid w:val="00EC2443"/>
    <w:rsid w:val="00EC605E"/>
    <w:rsid w:val="00EC67AB"/>
    <w:rsid w:val="00EC7407"/>
    <w:rsid w:val="00ED2295"/>
    <w:rsid w:val="00ED3E33"/>
    <w:rsid w:val="00ED51BB"/>
    <w:rsid w:val="00EE0480"/>
    <w:rsid w:val="00EE14BF"/>
    <w:rsid w:val="00EE1E95"/>
    <w:rsid w:val="00EE35B4"/>
    <w:rsid w:val="00EE3822"/>
    <w:rsid w:val="00EE3EAB"/>
    <w:rsid w:val="00EE6E34"/>
    <w:rsid w:val="00EE757B"/>
    <w:rsid w:val="00EE7F21"/>
    <w:rsid w:val="00EF217C"/>
    <w:rsid w:val="00EF3A6E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4FDB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93D70"/>
    <w:rsid w:val="00F96DF7"/>
    <w:rsid w:val="00F97CA1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6035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72A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4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4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67D3D-E81A-4003-B3E5-8C7A1EAA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3</Pages>
  <Words>961</Words>
  <Characters>5579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 S</cp:lastModifiedBy>
  <cp:revision>328</cp:revision>
  <cp:lastPrinted>2025-10-30T09:36:00Z</cp:lastPrinted>
  <dcterms:created xsi:type="dcterms:W3CDTF">2023-12-18T07:53:00Z</dcterms:created>
  <dcterms:modified xsi:type="dcterms:W3CDTF">2025-10-30T09:36:00Z</dcterms:modified>
</cp:coreProperties>
</file>