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  <w:r w:rsidRPr="00FE13E3">
        <w:rPr>
          <w:rFonts w:ascii="Arial" w:hAnsi="Arial" w:cs="Arial"/>
          <w:b/>
          <w:lang w:val="es-ES" w:eastAsia="en-US"/>
        </w:rPr>
        <w:t xml:space="preserve">MUNICIPIUL CURTEA DE ARGES </w:t>
      </w:r>
      <w:r w:rsidRPr="00FE13E3">
        <w:rPr>
          <w:rFonts w:ascii="Arial" w:hAnsi="Arial" w:cs="Arial"/>
          <w:b/>
          <w:lang w:val="es-ES" w:eastAsia="en-US"/>
        </w:rPr>
        <w:tab/>
      </w:r>
      <w:r w:rsidRPr="00FE13E3">
        <w:rPr>
          <w:rFonts w:ascii="Arial" w:hAnsi="Arial" w:cs="Arial"/>
          <w:b/>
          <w:lang w:val="es-ES" w:eastAsia="en-US"/>
        </w:rPr>
        <w:tab/>
      </w:r>
      <w:r w:rsidRPr="00FE13E3">
        <w:rPr>
          <w:rFonts w:ascii="Arial" w:hAnsi="Arial" w:cs="Arial"/>
          <w:b/>
          <w:lang w:val="es-ES" w:eastAsia="en-US"/>
        </w:rPr>
        <w:tab/>
      </w:r>
      <w:r w:rsidRPr="00FE13E3">
        <w:rPr>
          <w:rFonts w:ascii="Arial" w:hAnsi="Arial" w:cs="Arial"/>
          <w:b/>
          <w:lang w:val="es-ES" w:eastAsia="en-US"/>
        </w:rPr>
        <w:tab/>
      </w:r>
      <w:r w:rsidRPr="00FE13E3">
        <w:rPr>
          <w:rFonts w:ascii="Arial" w:hAnsi="Arial" w:cs="Arial"/>
          <w:b/>
          <w:lang w:val="es-ES" w:eastAsia="en-US"/>
        </w:rPr>
        <w:tab/>
        <w:t xml:space="preserve">       </w:t>
      </w:r>
    </w:p>
    <w:p w:rsidR="00FE13E3" w:rsidRPr="00FE13E3" w:rsidRDefault="00FE13E3" w:rsidP="00FE13E3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r w:rsidRPr="00FE13E3">
        <w:rPr>
          <w:rFonts w:ascii="Arial" w:hAnsi="Arial" w:cs="Arial"/>
          <w:b/>
          <w:lang w:val="es-ES" w:eastAsia="x-none"/>
        </w:rPr>
        <w:t xml:space="preserve">CONSILIUL LOCAL     </w:t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  <w:t xml:space="preserve">                   </w:t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</w:p>
    <w:p w:rsidR="00FE13E3" w:rsidRPr="00FE13E3" w:rsidRDefault="00FE13E3" w:rsidP="00FE13E3">
      <w:pPr>
        <w:keepNext/>
        <w:ind w:left="708"/>
        <w:jc w:val="both"/>
        <w:outlineLvl w:val="2"/>
        <w:rPr>
          <w:rFonts w:ascii="Arial" w:hAnsi="Arial" w:cs="Arial"/>
          <w:b/>
          <w:lang w:val="es-ES" w:eastAsia="x-none"/>
        </w:rPr>
      </w:pP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  <w:r w:rsidRPr="00FE13E3">
        <w:rPr>
          <w:rFonts w:ascii="Arial" w:hAnsi="Arial" w:cs="Arial"/>
          <w:b/>
          <w:lang w:val="es-ES" w:eastAsia="x-none"/>
        </w:rPr>
        <w:tab/>
      </w:r>
    </w:p>
    <w:p w:rsidR="00FE13E3" w:rsidRPr="00FE13E3" w:rsidRDefault="00FE13E3" w:rsidP="00FE13E3">
      <w:pPr>
        <w:jc w:val="both"/>
        <w:rPr>
          <w:rFonts w:ascii="Arial" w:hAnsi="Arial" w:cs="Arial"/>
          <w:b/>
          <w:lang w:val="es-ES" w:eastAsia="en-US"/>
        </w:rPr>
      </w:pPr>
    </w:p>
    <w:p w:rsidR="00FE13E3" w:rsidRPr="00FE13E3" w:rsidRDefault="00FE13E3" w:rsidP="00FE13E3">
      <w:pPr>
        <w:jc w:val="center"/>
        <w:rPr>
          <w:rFonts w:ascii="Arial" w:hAnsi="Arial" w:cs="Arial"/>
          <w:b/>
          <w:lang w:val="es-ES" w:eastAsia="en-US"/>
        </w:rPr>
      </w:pPr>
      <w:r w:rsidRPr="00FE13E3">
        <w:rPr>
          <w:rFonts w:ascii="Arial" w:hAnsi="Arial" w:cs="Arial"/>
          <w:b/>
          <w:lang w:val="es-ES" w:eastAsia="en-US"/>
        </w:rPr>
        <w:t xml:space="preserve">HOTARARE </w:t>
      </w:r>
      <w:proofErr w:type="spellStart"/>
      <w:r w:rsidRPr="00FE13E3">
        <w:rPr>
          <w:rFonts w:ascii="Arial" w:hAnsi="Arial" w:cs="Arial"/>
          <w:b/>
          <w:lang w:val="es-ES" w:eastAsia="en-US"/>
        </w:rPr>
        <w:t>nr</w:t>
      </w:r>
      <w:proofErr w:type="spellEnd"/>
      <w:r w:rsidRPr="00FE13E3">
        <w:rPr>
          <w:rFonts w:ascii="Arial" w:hAnsi="Arial" w:cs="Arial"/>
          <w:b/>
          <w:lang w:val="es-ES" w:eastAsia="en-US"/>
        </w:rPr>
        <w:t>. 80 /  2013</w:t>
      </w:r>
      <w:bookmarkStart w:id="0" w:name="_GoBack"/>
      <w:bookmarkEnd w:id="0"/>
    </w:p>
    <w:p w:rsidR="00FE13E3" w:rsidRPr="00FE13E3" w:rsidRDefault="00FE13E3" w:rsidP="00FE13E3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FE13E3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FE13E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b/>
          <w:lang w:val="es-ES" w:eastAsia="en-US"/>
        </w:rPr>
        <w:t>aprobarea</w:t>
      </w:r>
      <w:proofErr w:type="spellEnd"/>
      <w:r w:rsidRPr="00FE13E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b/>
          <w:lang w:val="es-ES" w:eastAsia="en-US"/>
        </w:rPr>
        <w:t>prelungirii</w:t>
      </w:r>
      <w:proofErr w:type="spellEnd"/>
      <w:r w:rsidRPr="00FE13E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b/>
          <w:lang w:val="es-ES" w:eastAsia="en-US"/>
        </w:rPr>
        <w:t>unui</w:t>
      </w:r>
      <w:proofErr w:type="spellEnd"/>
      <w:r w:rsidRPr="00FE13E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b/>
          <w:lang w:val="es-ES" w:eastAsia="en-US"/>
        </w:rPr>
        <w:t>contract</w:t>
      </w:r>
      <w:proofErr w:type="spellEnd"/>
      <w:r w:rsidRPr="00FE13E3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FE13E3">
        <w:rPr>
          <w:rFonts w:ascii="Arial" w:hAnsi="Arial" w:cs="Arial"/>
          <w:b/>
          <w:lang w:val="es-ES" w:eastAsia="en-US"/>
        </w:rPr>
        <w:t>concesiune</w:t>
      </w:r>
      <w:proofErr w:type="spellEnd"/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s-ES" w:eastAsia="en-US"/>
        </w:rPr>
      </w:pPr>
      <w:proofErr w:type="spellStart"/>
      <w:r w:rsidRPr="00FE13E3">
        <w:rPr>
          <w:rFonts w:ascii="Arial" w:hAnsi="Arial" w:cs="Arial"/>
          <w:lang w:val="es-ES" w:eastAsia="en-US"/>
        </w:rPr>
        <w:t>Consiliul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FE13E3">
        <w:rPr>
          <w:rFonts w:ascii="Arial" w:hAnsi="Arial" w:cs="Arial"/>
          <w:lang w:val="es-ES" w:eastAsia="en-US"/>
        </w:rPr>
        <w:t>Municipiului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Curtea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de </w:t>
      </w:r>
      <w:proofErr w:type="spellStart"/>
      <w:r w:rsidRPr="00FE13E3">
        <w:rPr>
          <w:rFonts w:ascii="Arial" w:hAnsi="Arial" w:cs="Arial"/>
          <w:lang w:val="es-ES" w:eastAsia="en-US"/>
        </w:rPr>
        <w:t>Arges</w:t>
      </w:r>
      <w:proofErr w:type="spellEnd"/>
      <w:r w:rsidRPr="00FE13E3">
        <w:rPr>
          <w:rFonts w:ascii="Arial" w:hAnsi="Arial" w:cs="Arial"/>
          <w:lang w:val="es-ES" w:eastAsia="en-US"/>
        </w:rPr>
        <w:t>;</w:t>
      </w: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n-US" w:eastAsia="en-US"/>
        </w:rPr>
      </w:pPr>
      <w:proofErr w:type="spellStart"/>
      <w:r w:rsidRPr="00FE13E3">
        <w:rPr>
          <w:rFonts w:ascii="Arial" w:hAnsi="Arial" w:cs="Arial"/>
          <w:lang w:val="en-US" w:eastAsia="en-US"/>
        </w:rPr>
        <w:t>Avand</w:t>
      </w:r>
      <w:proofErr w:type="spellEnd"/>
      <w:r w:rsidRPr="00FE13E3">
        <w:rPr>
          <w:rFonts w:ascii="Arial" w:hAnsi="Arial" w:cs="Arial"/>
          <w:lang w:val="en-US" w:eastAsia="en-US"/>
        </w:rPr>
        <w:t xml:space="preserve"> in </w:t>
      </w:r>
      <w:proofErr w:type="spellStart"/>
      <w:r w:rsidRPr="00FE13E3">
        <w:rPr>
          <w:rFonts w:ascii="Arial" w:hAnsi="Arial" w:cs="Arial"/>
          <w:lang w:val="en-US" w:eastAsia="en-US"/>
        </w:rPr>
        <w:t>vedere</w:t>
      </w:r>
      <w:proofErr w:type="spellEnd"/>
      <w:r w:rsidRPr="00FE13E3">
        <w:rPr>
          <w:rFonts w:ascii="Arial" w:hAnsi="Arial" w:cs="Arial"/>
          <w:lang w:val="en-US" w:eastAsia="en-US"/>
        </w:rPr>
        <w:t>:</w:t>
      </w: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n-US" w:eastAsia="en-US"/>
        </w:rPr>
      </w:pPr>
      <w:r w:rsidRPr="00FE13E3">
        <w:rPr>
          <w:rFonts w:ascii="Arial" w:hAnsi="Arial" w:cs="Arial"/>
          <w:lang w:val="en-US" w:eastAsia="en-US"/>
        </w:rPr>
        <w:t>-</w:t>
      </w:r>
      <w:proofErr w:type="spellStart"/>
      <w:r w:rsidRPr="00FE13E3">
        <w:rPr>
          <w:rFonts w:ascii="Arial" w:hAnsi="Arial" w:cs="Arial"/>
          <w:lang w:val="en-US" w:eastAsia="en-US"/>
        </w:rPr>
        <w:t>Referatul</w:t>
      </w:r>
      <w:proofErr w:type="spellEnd"/>
      <w:r w:rsidRPr="00FE13E3">
        <w:rPr>
          <w:rFonts w:ascii="Arial" w:hAnsi="Arial" w:cs="Arial"/>
          <w:lang w:val="en-US" w:eastAsia="en-US"/>
        </w:rPr>
        <w:t xml:space="preserve"> </w:t>
      </w:r>
      <w:proofErr w:type="spellStart"/>
      <w:proofErr w:type="gramStart"/>
      <w:r w:rsidRPr="00FE13E3">
        <w:rPr>
          <w:rFonts w:ascii="Arial" w:hAnsi="Arial" w:cs="Arial"/>
          <w:lang w:val="en-US" w:eastAsia="en-US"/>
        </w:rPr>
        <w:t>Biroului</w:t>
      </w:r>
      <w:proofErr w:type="spellEnd"/>
      <w:r w:rsidRPr="00FE13E3">
        <w:rPr>
          <w:rFonts w:ascii="Arial" w:hAnsi="Arial" w:cs="Arial"/>
          <w:lang w:val="en-US" w:eastAsia="en-US"/>
        </w:rPr>
        <w:t xml:space="preserve">  de</w:t>
      </w:r>
      <w:proofErr w:type="gramEnd"/>
      <w:r w:rsidRPr="00FE13E3">
        <w:rPr>
          <w:rFonts w:ascii="Arial" w:hAnsi="Arial" w:cs="Arial"/>
          <w:lang w:val="en-US" w:eastAsia="en-US"/>
        </w:rPr>
        <w:t xml:space="preserve"> </w:t>
      </w:r>
      <w:proofErr w:type="spellStart"/>
      <w:r w:rsidRPr="00FE13E3">
        <w:rPr>
          <w:rFonts w:ascii="Arial" w:hAnsi="Arial" w:cs="Arial"/>
          <w:lang w:val="en-US" w:eastAsia="en-US"/>
        </w:rPr>
        <w:t>administrare</w:t>
      </w:r>
      <w:proofErr w:type="spellEnd"/>
      <w:r w:rsidRPr="00FE13E3">
        <w:rPr>
          <w:rFonts w:ascii="Arial" w:hAnsi="Arial" w:cs="Arial"/>
          <w:lang w:val="en-US" w:eastAsia="en-US"/>
        </w:rPr>
        <w:t xml:space="preserve"> a </w:t>
      </w:r>
      <w:proofErr w:type="spellStart"/>
      <w:r w:rsidRPr="00FE13E3">
        <w:rPr>
          <w:rFonts w:ascii="Arial" w:hAnsi="Arial" w:cs="Arial"/>
          <w:lang w:val="en-US" w:eastAsia="en-US"/>
        </w:rPr>
        <w:t>domeniului</w:t>
      </w:r>
      <w:proofErr w:type="spellEnd"/>
      <w:r w:rsidRPr="00FE13E3">
        <w:rPr>
          <w:rFonts w:ascii="Arial" w:hAnsi="Arial" w:cs="Arial"/>
          <w:lang w:val="en-US" w:eastAsia="en-US"/>
        </w:rPr>
        <w:t xml:space="preserve"> public </w:t>
      </w:r>
      <w:proofErr w:type="spellStart"/>
      <w:r w:rsidRPr="00FE13E3">
        <w:rPr>
          <w:rFonts w:ascii="Arial" w:hAnsi="Arial" w:cs="Arial"/>
          <w:lang w:val="en-US" w:eastAsia="en-US"/>
        </w:rPr>
        <w:t>si</w:t>
      </w:r>
      <w:proofErr w:type="spellEnd"/>
      <w:r w:rsidRPr="00FE13E3">
        <w:rPr>
          <w:rFonts w:ascii="Arial" w:hAnsi="Arial" w:cs="Arial"/>
          <w:lang w:val="en-US" w:eastAsia="en-US"/>
        </w:rPr>
        <w:t xml:space="preserve"> </w:t>
      </w:r>
      <w:proofErr w:type="spellStart"/>
      <w:r w:rsidRPr="00FE13E3">
        <w:rPr>
          <w:rFonts w:ascii="Arial" w:hAnsi="Arial" w:cs="Arial"/>
          <w:lang w:val="en-US" w:eastAsia="en-US"/>
        </w:rPr>
        <w:t>privat</w:t>
      </w:r>
      <w:proofErr w:type="spellEnd"/>
      <w:r w:rsidRPr="00FE13E3">
        <w:rPr>
          <w:rFonts w:ascii="Arial" w:hAnsi="Arial" w:cs="Arial"/>
          <w:lang w:val="en-US" w:eastAsia="en-US"/>
        </w:rPr>
        <w:t xml:space="preserve"> nr. 19408 / 20.08.2013;</w:t>
      </w: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n-US" w:eastAsia="en-US"/>
        </w:rPr>
      </w:pPr>
      <w:r w:rsidRPr="00FE13E3">
        <w:rPr>
          <w:rFonts w:ascii="Arial" w:hAnsi="Arial" w:cs="Arial"/>
          <w:lang w:val="en-US" w:eastAsia="en-US"/>
        </w:rPr>
        <w:t>-</w:t>
      </w:r>
      <w:proofErr w:type="spellStart"/>
      <w:proofErr w:type="gramStart"/>
      <w:r w:rsidRPr="00FE13E3">
        <w:rPr>
          <w:rFonts w:ascii="Arial" w:hAnsi="Arial" w:cs="Arial"/>
          <w:lang w:val="en-US" w:eastAsia="en-US"/>
        </w:rPr>
        <w:t>Prevederile</w:t>
      </w:r>
      <w:proofErr w:type="spellEnd"/>
      <w:r w:rsidRPr="00FE13E3">
        <w:rPr>
          <w:rFonts w:ascii="Arial" w:hAnsi="Arial" w:cs="Arial"/>
          <w:lang w:val="en-US" w:eastAsia="en-US"/>
        </w:rPr>
        <w:t xml:space="preserve">  </w:t>
      </w:r>
      <w:proofErr w:type="spellStart"/>
      <w:r w:rsidRPr="00FE13E3">
        <w:rPr>
          <w:rFonts w:ascii="Arial" w:hAnsi="Arial" w:cs="Arial"/>
          <w:lang w:val="en-US" w:eastAsia="en-US"/>
        </w:rPr>
        <w:t>Legii</w:t>
      </w:r>
      <w:proofErr w:type="spellEnd"/>
      <w:proofErr w:type="gramEnd"/>
      <w:r w:rsidRPr="00FE13E3">
        <w:rPr>
          <w:rFonts w:ascii="Arial" w:hAnsi="Arial" w:cs="Arial"/>
          <w:lang w:val="en-US" w:eastAsia="en-US"/>
        </w:rPr>
        <w:t xml:space="preserve"> nr. 219 / 1998, </w:t>
      </w:r>
      <w:proofErr w:type="spellStart"/>
      <w:r w:rsidRPr="00FE13E3">
        <w:rPr>
          <w:rFonts w:ascii="Arial" w:hAnsi="Arial" w:cs="Arial"/>
          <w:lang w:val="en-US" w:eastAsia="en-US"/>
        </w:rPr>
        <w:t>lege</w:t>
      </w:r>
      <w:proofErr w:type="spellEnd"/>
      <w:r w:rsidRPr="00FE13E3">
        <w:rPr>
          <w:rFonts w:ascii="Arial" w:hAnsi="Arial" w:cs="Arial"/>
          <w:lang w:val="en-US" w:eastAsia="en-US"/>
        </w:rPr>
        <w:t xml:space="preserve"> in </w:t>
      </w:r>
      <w:proofErr w:type="spellStart"/>
      <w:r w:rsidRPr="00FE13E3">
        <w:rPr>
          <w:rFonts w:ascii="Arial" w:hAnsi="Arial" w:cs="Arial"/>
          <w:lang w:val="en-US" w:eastAsia="en-US"/>
        </w:rPr>
        <w:t>baza</w:t>
      </w:r>
      <w:proofErr w:type="spellEnd"/>
      <w:r w:rsidRPr="00FE13E3">
        <w:rPr>
          <w:rFonts w:ascii="Arial" w:hAnsi="Arial" w:cs="Arial"/>
          <w:lang w:val="en-US" w:eastAsia="en-US"/>
        </w:rPr>
        <w:t xml:space="preserve"> </w:t>
      </w:r>
      <w:proofErr w:type="spellStart"/>
      <w:r w:rsidRPr="00FE13E3">
        <w:rPr>
          <w:rFonts w:ascii="Arial" w:hAnsi="Arial" w:cs="Arial"/>
          <w:lang w:val="en-US" w:eastAsia="en-US"/>
        </w:rPr>
        <w:t>careia</w:t>
      </w:r>
      <w:proofErr w:type="spellEnd"/>
      <w:r w:rsidRPr="00FE13E3">
        <w:rPr>
          <w:rFonts w:ascii="Arial" w:hAnsi="Arial" w:cs="Arial"/>
          <w:lang w:val="en-US" w:eastAsia="en-US"/>
        </w:rPr>
        <w:t xml:space="preserve"> a </w:t>
      </w:r>
      <w:proofErr w:type="spellStart"/>
      <w:r w:rsidRPr="00FE13E3">
        <w:rPr>
          <w:rFonts w:ascii="Arial" w:hAnsi="Arial" w:cs="Arial"/>
          <w:lang w:val="en-US" w:eastAsia="en-US"/>
        </w:rPr>
        <w:t>fost</w:t>
      </w:r>
      <w:proofErr w:type="spellEnd"/>
      <w:r w:rsidRPr="00FE13E3">
        <w:rPr>
          <w:rFonts w:ascii="Arial" w:hAnsi="Arial" w:cs="Arial"/>
          <w:lang w:val="en-US" w:eastAsia="en-US"/>
        </w:rPr>
        <w:t xml:space="preserve"> </w:t>
      </w:r>
      <w:proofErr w:type="spellStart"/>
      <w:r w:rsidRPr="00FE13E3">
        <w:rPr>
          <w:rFonts w:ascii="Arial" w:hAnsi="Arial" w:cs="Arial"/>
          <w:lang w:val="en-US" w:eastAsia="en-US"/>
        </w:rPr>
        <w:t>incheiat</w:t>
      </w:r>
      <w:proofErr w:type="spellEnd"/>
      <w:r w:rsidRPr="00FE13E3">
        <w:rPr>
          <w:rFonts w:ascii="Arial" w:hAnsi="Arial" w:cs="Arial"/>
          <w:lang w:val="en-US" w:eastAsia="en-US"/>
        </w:rPr>
        <w:t xml:space="preserve"> contractual de </w:t>
      </w:r>
      <w:proofErr w:type="spellStart"/>
      <w:r w:rsidRPr="00FE13E3">
        <w:rPr>
          <w:rFonts w:ascii="Arial" w:hAnsi="Arial" w:cs="Arial"/>
          <w:lang w:val="en-US" w:eastAsia="en-US"/>
        </w:rPr>
        <w:t>concesiune</w:t>
      </w:r>
      <w:proofErr w:type="spellEnd"/>
      <w:r w:rsidRPr="00FE13E3">
        <w:rPr>
          <w:rFonts w:ascii="Arial" w:hAnsi="Arial" w:cs="Arial"/>
          <w:lang w:val="en-US" w:eastAsia="en-US"/>
        </w:rPr>
        <w:t>;</w:t>
      </w: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n-US" w:eastAsia="en-US"/>
        </w:rPr>
      </w:pPr>
      <w:r w:rsidRPr="00FE13E3">
        <w:rPr>
          <w:rFonts w:ascii="Arial" w:hAnsi="Arial" w:cs="Arial"/>
          <w:lang w:val="en-US" w:eastAsia="en-US"/>
        </w:rPr>
        <w:t xml:space="preserve">-O.U.G. nr. 54/2006 </w:t>
      </w:r>
      <w:proofErr w:type="spellStart"/>
      <w:r w:rsidRPr="00FE13E3">
        <w:rPr>
          <w:rFonts w:ascii="Arial" w:hAnsi="Arial" w:cs="Arial"/>
          <w:lang w:val="en-US" w:eastAsia="en-US"/>
        </w:rPr>
        <w:t>privind</w:t>
      </w:r>
      <w:proofErr w:type="spellEnd"/>
      <w:r w:rsidRPr="00FE13E3">
        <w:rPr>
          <w:rFonts w:ascii="Arial" w:hAnsi="Arial" w:cs="Arial"/>
          <w:lang w:val="en-US" w:eastAsia="en-US"/>
        </w:rPr>
        <w:t xml:space="preserve"> </w:t>
      </w:r>
      <w:proofErr w:type="spellStart"/>
      <w:r w:rsidRPr="00FE13E3">
        <w:rPr>
          <w:rFonts w:ascii="Arial" w:hAnsi="Arial" w:cs="Arial"/>
          <w:lang w:val="en-US" w:eastAsia="en-US"/>
        </w:rPr>
        <w:t>regimul</w:t>
      </w:r>
      <w:proofErr w:type="spellEnd"/>
      <w:r w:rsidRPr="00FE13E3">
        <w:rPr>
          <w:rFonts w:ascii="Arial" w:hAnsi="Arial" w:cs="Arial"/>
          <w:lang w:val="en-US" w:eastAsia="en-US"/>
        </w:rPr>
        <w:t xml:space="preserve"> </w:t>
      </w:r>
      <w:proofErr w:type="spellStart"/>
      <w:r w:rsidRPr="00FE13E3">
        <w:rPr>
          <w:rFonts w:ascii="Arial" w:hAnsi="Arial" w:cs="Arial"/>
          <w:lang w:val="en-US" w:eastAsia="en-US"/>
        </w:rPr>
        <w:t>juridic</w:t>
      </w:r>
      <w:proofErr w:type="spellEnd"/>
      <w:r w:rsidRPr="00FE13E3">
        <w:rPr>
          <w:rFonts w:ascii="Arial" w:hAnsi="Arial" w:cs="Arial"/>
          <w:lang w:val="en-US" w:eastAsia="en-US"/>
        </w:rPr>
        <w:t xml:space="preserve"> al </w:t>
      </w:r>
      <w:proofErr w:type="spellStart"/>
      <w:r w:rsidRPr="00FE13E3">
        <w:rPr>
          <w:rFonts w:ascii="Arial" w:hAnsi="Arial" w:cs="Arial"/>
          <w:lang w:val="en-US" w:eastAsia="en-US"/>
        </w:rPr>
        <w:t>concesiunilor</w:t>
      </w:r>
      <w:proofErr w:type="spellEnd"/>
      <w:r w:rsidRPr="00FE13E3">
        <w:rPr>
          <w:rFonts w:ascii="Arial" w:hAnsi="Arial" w:cs="Arial"/>
          <w:lang w:val="en-US" w:eastAsia="en-US"/>
        </w:rPr>
        <w:t>;</w:t>
      </w: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>-</w:t>
      </w:r>
      <w:proofErr w:type="spellStart"/>
      <w:r w:rsidRPr="00FE13E3">
        <w:rPr>
          <w:rFonts w:ascii="Arial" w:hAnsi="Arial" w:cs="Arial"/>
          <w:lang w:val="es-ES" w:eastAsia="en-US"/>
        </w:rPr>
        <w:t>Avizul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Comisiei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economice.</w:t>
      </w: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n-US" w:eastAsia="en-US"/>
        </w:rPr>
      </w:pPr>
      <w:r w:rsidRPr="00FE13E3">
        <w:rPr>
          <w:rFonts w:ascii="Arial" w:hAnsi="Arial" w:cs="Arial"/>
          <w:lang w:val="en-US" w:eastAsia="en-US"/>
        </w:rPr>
        <w:t xml:space="preserve">In </w:t>
      </w:r>
      <w:proofErr w:type="spellStart"/>
      <w:proofErr w:type="gramStart"/>
      <w:r w:rsidRPr="00FE13E3">
        <w:rPr>
          <w:rFonts w:ascii="Arial" w:hAnsi="Arial" w:cs="Arial"/>
          <w:lang w:val="en-US" w:eastAsia="en-US"/>
        </w:rPr>
        <w:t>temeiul</w:t>
      </w:r>
      <w:proofErr w:type="spellEnd"/>
      <w:r w:rsidRPr="00FE13E3">
        <w:rPr>
          <w:rFonts w:ascii="Arial" w:hAnsi="Arial" w:cs="Arial"/>
          <w:lang w:val="en-US" w:eastAsia="en-US"/>
        </w:rPr>
        <w:t xml:space="preserve">  art</w:t>
      </w:r>
      <w:proofErr w:type="gramEnd"/>
      <w:r w:rsidRPr="00FE13E3">
        <w:rPr>
          <w:rFonts w:ascii="Arial" w:hAnsi="Arial" w:cs="Arial"/>
          <w:lang w:val="en-US" w:eastAsia="en-US"/>
        </w:rPr>
        <w:t xml:space="preserve">. </w:t>
      </w:r>
      <w:proofErr w:type="gramStart"/>
      <w:r w:rsidRPr="00FE13E3">
        <w:rPr>
          <w:rFonts w:ascii="Arial" w:hAnsi="Arial" w:cs="Arial"/>
          <w:lang w:val="en-US" w:eastAsia="en-US"/>
        </w:rPr>
        <w:t xml:space="preserve">45 </w:t>
      </w:r>
      <w:proofErr w:type="spellStart"/>
      <w:r w:rsidRPr="00FE13E3">
        <w:rPr>
          <w:rFonts w:ascii="Arial" w:hAnsi="Arial" w:cs="Arial"/>
          <w:lang w:val="en-US" w:eastAsia="en-US"/>
        </w:rPr>
        <w:t>alin</w:t>
      </w:r>
      <w:proofErr w:type="spellEnd"/>
      <w:r w:rsidRPr="00FE13E3">
        <w:rPr>
          <w:rFonts w:ascii="Arial" w:hAnsi="Arial" w:cs="Arial"/>
          <w:lang w:val="en-US" w:eastAsia="en-US"/>
        </w:rPr>
        <w:t>.</w:t>
      </w:r>
      <w:proofErr w:type="gramEnd"/>
      <w:r w:rsidRPr="00FE13E3">
        <w:rPr>
          <w:rFonts w:ascii="Arial" w:hAnsi="Arial" w:cs="Arial"/>
          <w:lang w:val="en-US" w:eastAsia="en-US"/>
        </w:rPr>
        <w:t xml:space="preserve"> 3 din </w:t>
      </w:r>
      <w:proofErr w:type="spellStart"/>
      <w:proofErr w:type="gramStart"/>
      <w:r w:rsidRPr="00FE13E3">
        <w:rPr>
          <w:rFonts w:ascii="Arial" w:hAnsi="Arial" w:cs="Arial"/>
          <w:lang w:val="en-US" w:eastAsia="en-US"/>
        </w:rPr>
        <w:t>Legea</w:t>
      </w:r>
      <w:proofErr w:type="spellEnd"/>
      <w:r w:rsidRPr="00FE13E3">
        <w:rPr>
          <w:rFonts w:ascii="Arial" w:hAnsi="Arial" w:cs="Arial"/>
          <w:lang w:val="en-US" w:eastAsia="en-US"/>
        </w:rPr>
        <w:t xml:space="preserve">  nr</w:t>
      </w:r>
      <w:proofErr w:type="gramEnd"/>
      <w:r w:rsidRPr="00FE13E3">
        <w:rPr>
          <w:rFonts w:ascii="Arial" w:hAnsi="Arial" w:cs="Arial"/>
          <w:lang w:val="en-US" w:eastAsia="en-US"/>
        </w:rPr>
        <w:t xml:space="preserve">. 215 / 2001 </w:t>
      </w:r>
    </w:p>
    <w:p w:rsidR="00FE13E3" w:rsidRPr="00FE13E3" w:rsidRDefault="00FE13E3" w:rsidP="00FE13E3">
      <w:pPr>
        <w:ind w:firstLine="708"/>
        <w:jc w:val="both"/>
        <w:rPr>
          <w:rFonts w:ascii="Arial" w:hAnsi="Arial" w:cs="Arial"/>
          <w:lang w:val="en-U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lang w:val="en-US" w:eastAsia="en-US"/>
        </w:rPr>
      </w:pPr>
    </w:p>
    <w:p w:rsidR="00FE13E3" w:rsidRPr="00FE13E3" w:rsidRDefault="00FE13E3" w:rsidP="00FE13E3">
      <w:pPr>
        <w:jc w:val="center"/>
        <w:rPr>
          <w:rFonts w:ascii="Arial" w:hAnsi="Arial" w:cs="Arial"/>
          <w:b/>
          <w:u w:val="single"/>
          <w:lang w:val="es-ES" w:eastAsia="en-US"/>
        </w:rPr>
      </w:pPr>
      <w:proofErr w:type="spellStart"/>
      <w:proofErr w:type="gramStart"/>
      <w:r w:rsidRPr="00FE13E3">
        <w:rPr>
          <w:rFonts w:ascii="Arial" w:hAnsi="Arial" w:cs="Arial"/>
          <w:b/>
          <w:u w:val="single"/>
          <w:lang w:val="es-ES" w:eastAsia="en-US"/>
        </w:rPr>
        <w:t>hotaraste</w:t>
      </w:r>
      <w:proofErr w:type="spellEnd"/>
      <w:proofErr w:type="gramEnd"/>
      <w:r w:rsidRPr="00FE13E3">
        <w:rPr>
          <w:rFonts w:ascii="Arial" w:hAnsi="Arial" w:cs="Arial"/>
          <w:b/>
          <w:u w:val="single"/>
          <w:lang w:val="es-ES" w:eastAsia="en-US"/>
        </w:rPr>
        <w:t xml:space="preserve"> :</w:t>
      </w:r>
    </w:p>
    <w:p w:rsidR="00FE13E3" w:rsidRPr="00FE13E3" w:rsidRDefault="00FE13E3" w:rsidP="00FE13E3">
      <w:pPr>
        <w:jc w:val="center"/>
        <w:rPr>
          <w:rFonts w:ascii="Arial" w:hAnsi="Arial" w:cs="Arial"/>
          <w:b/>
          <w:u w:val="single"/>
          <w:lang w:val="es-ES" w:eastAsia="en-US"/>
        </w:rPr>
      </w:pPr>
    </w:p>
    <w:p w:rsidR="00FE13E3" w:rsidRPr="00FE13E3" w:rsidRDefault="00FE13E3" w:rsidP="00FE13E3">
      <w:pPr>
        <w:rPr>
          <w:rFonts w:ascii="Arial" w:hAnsi="Arial" w:cs="Arial"/>
          <w:b/>
          <w:u w:val="single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ab/>
      </w:r>
      <w:r w:rsidRPr="00FE13E3">
        <w:rPr>
          <w:rFonts w:ascii="Arial" w:hAnsi="Arial" w:cs="Arial"/>
          <w:b/>
          <w:u w:val="single"/>
          <w:lang w:val="es-ES" w:eastAsia="en-US"/>
        </w:rPr>
        <w:t>Art.1:</w:t>
      </w:r>
      <w:r w:rsidRPr="00FE13E3">
        <w:rPr>
          <w:rFonts w:ascii="Arial" w:hAnsi="Arial" w:cs="Arial"/>
          <w:lang w:val="es-ES" w:eastAsia="en-US"/>
        </w:rPr>
        <w:t xml:space="preserve"> Se </w:t>
      </w:r>
      <w:proofErr w:type="spellStart"/>
      <w:r w:rsidRPr="00FE13E3">
        <w:rPr>
          <w:rFonts w:ascii="Arial" w:hAnsi="Arial" w:cs="Arial"/>
          <w:lang w:val="es-ES" w:eastAsia="en-US"/>
        </w:rPr>
        <w:t>aproba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prelungirea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termenului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Contractului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de </w:t>
      </w:r>
      <w:proofErr w:type="spellStart"/>
      <w:r w:rsidRPr="00FE13E3">
        <w:rPr>
          <w:rFonts w:ascii="Arial" w:hAnsi="Arial" w:cs="Arial"/>
          <w:lang w:val="es-ES" w:eastAsia="en-US"/>
        </w:rPr>
        <w:t>concesiune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nr</w:t>
      </w:r>
      <w:proofErr w:type="spellEnd"/>
      <w:r w:rsidRPr="00FE13E3">
        <w:rPr>
          <w:rFonts w:ascii="Arial" w:hAnsi="Arial" w:cs="Arial"/>
          <w:lang w:val="es-ES" w:eastAsia="en-US"/>
        </w:rPr>
        <w:t xml:space="preserve">. 6763/25.08.1998 </w:t>
      </w:r>
      <w:proofErr w:type="spellStart"/>
      <w:r w:rsidRPr="00FE13E3">
        <w:rPr>
          <w:rFonts w:ascii="Arial" w:hAnsi="Arial" w:cs="Arial"/>
          <w:lang w:val="es-ES" w:eastAsia="en-US"/>
        </w:rPr>
        <w:t>cu</w:t>
      </w:r>
      <w:proofErr w:type="spellEnd"/>
      <w:r w:rsidRPr="00FE13E3">
        <w:rPr>
          <w:rFonts w:ascii="Arial" w:hAnsi="Arial" w:cs="Arial"/>
          <w:lang w:val="es-ES" w:eastAsia="en-US"/>
        </w:rPr>
        <w:t xml:space="preserve"> 7,5 </w:t>
      </w:r>
      <w:proofErr w:type="spellStart"/>
      <w:r w:rsidRPr="00FE13E3">
        <w:rPr>
          <w:rFonts w:ascii="Arial" w:hAnsi="Arial" w:cs="Arial"/>
          <w:lang w:val="es-ES" w:eastAsia="en-US"/>
        </w:rPr>
        <w:t>ani</w:t>
      </w:r>
      <w:proofErr w:type="spellEnd"/>
      <w:r w:rsidRPr="00FE13E3">
        <w:rPr>
          <w:rFonts w:ascii="Arial" w:hAnsi="Arial" w:cs="Arial"/>
          <w:lang w:val="es-ES" w:eastAsia="en-US"/>
        </w:rPr>
        <w:t xml:space="preserve">, </w:t>
      </w:r>
      <w:proofErr w:type="spellStart"/>
      <w:r w:rsidRPr="00FE13E3">
        <w:rPr>
          <w:rFonts w:ascii="Arial" w:hAnsi="Arial" w:cs="Arial"/>
          <w:lang w:val="es-ES" w:eastAsia="en-US"/>
        </w:rPr>
        <w:t>incepand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cu</w:t>
      </w:r>
      <w:proofErr w:type="spellEnd"/>
      <w:r w:rsidRPr="00FE13E3">
        <w:rPr>
          <w:rFonts w:ascii="Arial" w:hAnsi="Arial" w:cs="Arial"/>
          <w:lang w:val="es-ES" w:eastAsia="en-US"/>
        </w:rPr>
        <w:t xml:space="preserve"> data de 25.08.2013</w:t>
      </w:r>
    </w:p>
    <w:p w:rsidR="00FE13E3" w:rsidRPr="00FE13E3" w:rsidRDefault="00FE13E3" w:rsidP="00FE13E3">
      <w:pPr>
        <w:jc w:val="both"/>
        <w:rPr>
          <w:rFonts w:ascii="Arial" w:hAnsi="Arial" w:cs="Arial"/>
          <w:b/>
          <w:u w:val="single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ab/>
      </w:r>
      <w:r w:rsidRPr="00FE13E3">
        <w:rPr>
          <w:rFonts w:ascii="Arial" w:hAnsi="Arial" w:cs="Arial"/>
          <w:b/>
          <w:u w:val="single"/>
          <w:lang w:val="es-ES" w:eastAsia="en-US"/>
        </w:rPr>
        <w:t>Art. 2</w:t>
      </w:r>
      <w:r w:rsidRPr="00FE13E3">
        <w:rPr>
          <w:rFonts w:ascii="Arial" w:hAnsi="Arial" w:cs="Arial"/>
          <w:b/>
          <w:lang w:val="es-ES" w:eastAsia="en-US"/>
        </w:rPr>
        <w:t xml:space="preserve">: </w:t>
      </w:r>
      <w:proofErr w:type="spellStart"/>
      <w:r w:rsidRPr="00FE13E3">
        <w:rPr>
          <w:rFonts w:ascii="Arial" w:hAnsi="Arial" w:cs="Arial"/>
          <w:lang w:val="es-ES" w:eastAsia="en-US"/>
        </w:rPr>
        <w:t>Redeventa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datorata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de concesionar este de 146 </w:t>
      </w:r>
      <w:proofErr w:type="spellStart"/>
      <w:r w:rsidRPr="00FE13E3">
        <w:rPr>
          <w:rFonts w:ascii="Arial" w:hAnsi="Arial" w:cs="Arial"/>
          <w:lang w:val="es-ES" w:eastAsia="en-US"/>
        </w:rPr>
        <w:t>lei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/ </w:t>
      </w:r>
      <w:proofErr w:type="spellStart"/>
      <w:r w:rsidRPr="00FE13E3">
        <w:rPr>
          <w:rFonts w:ascii="Arial" w:hAnsi="Arial" w:cs="Arial"/>
          <w:lang w:val="es-ES" w:eastAsia="en-US"/>
        </w:rPr>
        <w:t>m.p</w:t>
      </w:r>
      <w:proofErr w:type="spellEnd"/>
      <w:r w:rsidRPr="00FE13E3">
        <w:rPr>
          <w:rFonts w:ascii="Arial" w:hAnsi="Arial" w:cs="Arial"/>
          <w:lang w:val="es-ES" w:eastAsia="en-US"/>
        </w:rPr>
        <w:t xml:space="preserve">. si va fi </w:t>
      </w:r>
      <w:proofErr w:type="spellStart"/>
      <w:r w:rsidRPr="00FE13E3">
        <w:rPr>
          <w:rFonts w:ascii="Arial" w:hAnsi="Arial" w:cs="Arial"/>
          <w:lang w:val="es-ES" w:eastAsia="en-US"/>
        </w:rPr>
        <w:t>achitata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in </w:t>
      </w:r>
      <w:proofErr w:type="spellStart"/>
      <w:r w:rsidRPr="00FE13E3">
        <w:rPr>
          <w:rFonts w:ascii="Arial" w:hAnsi="Arial" w:cs="Arial"/>
          <w:lang w:val="es-ES" w:eastAsia="en-US"/>
        </w:rPr>
        <w:t>rate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egale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anuale</w:t>
      </w:r>
      <w:proofErr w:type="spellEnd"/>
      <w:r w:rsidRPr="00FE13E3">
        <w:rPr>
          <w:rFonts w:ascii="Arial" w:hAnsi="Arial" w:cs="Arial"/>
          <w:lang w:val="es-ES" w:eastAsia="en-US"/>
        </w:rPr>
        <w:t>.</w:t>
      </w: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ab/>
      </w:r>
      <w:r w:rsidRPr="00FE13E3">
        <w:rPr>
          <w:rFonts w:ascii="Arial" w:hAnsi="Arial" w:cs="Arial"/>
          <w:b/>
          <w:u w:val="single"/>
          <w:lang w:val="es-ES" w:eastAsia="en-US"/>
        </w:rPr>
        <w:t>Art. 3</w:t>
      </w:r>
      <w:r w:rsidRPr="00FE13E3">
        <w:rPr>
          <w:rFonts w:ascii="Arial" w:hAnsi="Arial" w:cs="Arial"/>
          <w:b/>
          <w:lang w:val="es-ES" w:eastAsia="en-US"/>
        </w:rPr>
        <w:t xml:space="preserve">: </w:t>
      </w:r>
      <w:proofErr w:type="spellStart"/>
      <w:r w:rsidRPr="00FE13E3">
        <w:rPr>
          <w:rFonts w:ascii="Arial" w:hAnsi="Arial" w:cs="Arial"/>
          <w:lang w:val="es-ES" w:eastAsia="en-US"/>
        </w:rPr>
        <w:t>Concesionarul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se obliga </w:t>
      </w:r>
      <w:proofErr w:type="spellStart"/>
      <w:r w:rsidRPr="00FE13E3">
        <w:rPr>
          <w:rFonts w:ascii="Arial" w:hAnsi="Arial" w:cs="Arial"/>
          <w:lang w:val="es-ES" w:eastAsia="en-US"/>
        </w:rPr>
        <w:t>sa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reabiliteze</w:t>
      </w:r>
      <w:proofErr w:type="spellEnd"/>
      <w:r w:rsidRPr="00FE13E3">
        <w:rPr>
          <w:rFonts w:ascii="Arial" w:hAnsi="Arial" w:cs="Arial"/>
          <w:lang w:val="es-ES" w:eastAsia="en-US"/>
        </w:rPr>
        <w:t xml:space="preserve">, in </w:t>
      </w:r>
      <w:proofErr w:type="spellStart"/>
      <w:r w:rsidRPr="00FE13E3">
        <w:rPr>
          <w:rFonts w:ascii="Arial" w:hAnsi="Arial" w:cs="Arial"/>
          <w:lang w:val="es-ES" w:eastAsia="en-US"/>
        </w:rPr>
        <w:t>sase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luni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de la </w:t>
      </w:r>
      <w:proofErr w:type="spellStart"/>
      <w:r w:rsidRPr="00FE13E3">
        <w:rPr>
          <w:rFonts w:ascii="Arial" w:hAnsi="Arial" w:cs="Arial"/>
          <w:lang w:val="es-ES" w:eastAsia="en-US"/>
        </w:rPr>
        <w:t>semnarea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actului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aditional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de </w:t>
      </w:r>
      <w:proofErr w:type="spellStart"/>
      <w:r w:rsidRPr="00FE13E3">
        <w:rPr>
          <w:rFonts w:ascii="Arial" w:hAnsi="Arial" w:cs="Arial"/>
          <w:lang w:val="es-ES" w:eastAsia="en-US"/>
        </w:rPr>
        <w:t>prelungire</w:t>
      </w:r>
      <w:proofErr w:type="spellEnd"/>
      <w:r w:rsidRPr="00FE13E3">
        <w:rPr>
          <w:rFonts w:ascii="Arial" w:hAnsi="Arial" w:cs="Arial"/>
          <w:lang w:val="es-ES" w:eastAsia="en-US"/>
        </w:rPr>
        <w:t xml:space="preserve"> a </w:t>
      </w:r>
      <w:proofErr w:type="spellStart"/>
      <w:r w:rsidRPr="00FE13E3">
        <w:rPr>
          <w:rFonts w:ascii="Arial" w:hAnsi="Arial" w:cs="Arial"/>
          <w:lang w:val="es-ES" w:eastAsia="en-US"/>
        </w:rPr>
        <w:t>termenului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contractului</w:t>
      </w:r>
      <w:proofErr w:type="spellEnd"/>
      <w:r w:rsidRPr="00FE13E3">
        <w:rPr>
          <w:rFonts w:ascii="Arial" w:hAnsi="Arial" w:cs="Arial"/>
          <w:lang w:val="es-ES" w:eastAsia="en-US"/>
        </w:rPr>
        <w:t xml:space="preserve">, </w:t>
      </w:r>
      <w:proofErr w:type="spellStart"/>
      <w:r w:rsidRPr="00FE13E3">
        <w:rPr>
          <w:rFonts w:ascii="Arial" w:hAnsi="Arial" w:cs="Arial"/>
          <w:lang w:val="es-ES" w:eastAsia="en-US"/>
        </w:rPr>
        <w:t>statiile</w:t>
      </w:r>
      <w:proofErr w:type="spellEnd"/>
      <w:r w:rsidRPr="00FE13E3">
        <w:rPr>
          <w:rFonts w:ascii="Arial" w:hAnsi="Arial" w:cs="Arial"/>
          <w:lang w:val="es-ES" w:eastAsia="en-US"/>
        </w:rPr>
        <w:t xml:space="preserve"> de </w:t>
      </w:r>
      <w:proofErr w:type="spellStart"/>
      <w:r w:rsidRPr="00FE13E3">
        <w:rPr>
          <w:rFonts w:ascii="Arial" w:hAnsi="Arial" w:cs="Arial"/>
          <w:lang w:val="es-ES" w:eastAsia="en-US"/>
        </w:rPr>
        <w:t>autobuz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din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punctele</w:t>
      </w:r>
      <w:proofErr w:type="spellEnd"/>
      <w:r w:rsidRPr="00FE13E3">
        <w:rPr>
          <w:rFonts w:ascii="Arial" w:hAnsi="Arial" w:cs="Arial"/>
          <w:lang w:val="es-ES" w:eastAsia="en-US"/>
        </w:rPr>
        <w:t>:</w:t>
      </w: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ab/>
      </w:r>
      <w:r w:rsidRPr="00FE13E3">
        <w:rPr>
          <w:rFonts w:ascii="Arial" w:hAnsi="Arial" w:cs="Arial"/>
          <w:lang w:val="es-ES" w:eastAsia="en-US"/>
        </w:rPr>
        <w:tab/>
        <w:t xml:space="preserve">-1 </w:t>
      </w:r>
      <w:proofErr w:type="spellStart"/>
      <w:r w:rsidRPr="00FE13E3">
        <w:rPr>
          <w:rFonts w:ascii="Arial" w:hAnsi="Arial" w:cs="Arial"/>
          <w:lang w:val="es-ES" w:eastAsia="en-US"/>
        </w:rPr>
        <w:t>Dec</w:t>
      </w:r>
      <w:proofErr w:type="spellEnd"/>
      <w:r w:rsidRPr="00FE13E3">
        <w:rPr>
          <w:rFonts w:ascii="Arial" w:hAnsi="Arial" w:cs="Arial"/>
          <w:lang w:val="es-ES" w:eastAsia="en-US"/>
        </w:rPr>
        <w:t xml:space="preserve">. 1918 – langa </w:t>
      </w:r>
      <w:proofErr w:type="spellStart"/>
      <w:r w:rsidRPr="00FE13E3">
        <w:rPr>
          <w:rFonts w:ascii="Arial" w:hAnsi="Arial" w:cs="Arial"/>
          <w:lang w:val="es-ES" w:eastAsia="en-US"/>
        </w:rPr>
        <w:t>bl</w:t>
      </w:r>
      <w:proofErr w:type="spellEnd"/>
      <w:r w:rsidRPr="00FE13E3">
        <w:rPr>
          <w:rFonts w:ascii="Arial" w:hAnsi="Arial" w:cs="Arial"/>
          <w:lang w:val="es-ES" w:eastAsia="en-US"/>
        </w:rPr>
        <w:t>. T6;</w:t>
      </w: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ab/>
      </w:r>
      <w:r w:rsidRPr="00FE13E3">
        <w:rPr>
          <w:rFonts w:ascii="Arial" w:hAnsi="Arial" w:cs="Arial"/>
          <w:lang w:val="es-ES" w:eastAsia="en-US"/>
        </w:rPr>
        <w:tab/>
        <w:t>-B-</w:t>
      </w:r>
      <w:proofErr w:type="spellStart"/>
      <w:r w:rsidRPr="00FE13E3">
        <w:rPr>
          <w:rFonts w:ascii="Arial" w:hAnsi="Arial" w:cs="Arial"/>
          <w:lang w:val="es-ES" w:eastAsia="en-US"/>
        </w:rPr>
        <w:t>dul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Basarabilor</w:t>
      </w:r>
      <w:proofErr w:type="spellEnd"/>
      <w:r w:rsidRPr="00FE13E3">
        <w:rPr>
          <w:rFonts w:ascii="Arial" w:hAnsi="Arial" w:cs="Arial"/>
          <w:lang w:val="es-ES" w:eastAsia="en-US"/>
        </w:rPr>
        <w:t xml:space="preserve"> – zona </w:t>
      </w:r>
      <w:proofErr w:type="spellStart"/>
      <w:r w:rsidRPr="00FE13E3">
        <w:rPr>
          <w:rFonts w:ascii="Arial" w:hAnsi="Arial" w:cs="Arial"/>
          <w:lang w:val="es-ES" w:eastAsia="en-US"/>
        </w:rPr>
        <w:t>Sf</w:t>
      </w:r>
      <w:proofErr w:type="spellEnd"/>
      <w:r w:rsidRPr="00FE13E3">
        <w:rPr>
          <w:rFonts w:ascii="Arial" w:hAnsi="Arial" w:cs="Arial"/>
          <w:lang w:val="es-ES" w:eastAsia="en-US"/>
        </w:rPr>
        <w:t xml:space="preserve">. </w:t>
      </w:r>
      <w:proofErr w:type="spellStart"/>
      <w:r w:rsidRPr="00FE13E3">
        <w:rPr>
          <w:rFonts w:ascii="Arial" w:hAnsi="Arial" w:cs="Arial"/>
          <w:lang w:val="es-ES" w:eastAsia="en-US"/>
        </w:rPr>
        <w:t>Gheorghe</w:t>
      </w:r>
      <w:proofErr w:type="spellEnd"/>
      <w:r w:rsidRPr="00FE13E3">
        <w:rPr>
          <w:rFonts w:ascii="Arial" w:hAnsi="Arial" w:cs="Arial"/>
          <w:lang w:val="es-ES" w:eastAsia="en-US"/>
        </w:rPr>
        <w:t>;</w:t>
      </w: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ab/>
      </w:r>
      <w:r w:rsidRPr="00FE13E3">
        <w:rPr>
          <w:rFonts w:ascii="Arial" w:hAnsi="Arial" w:cs="Arial"/>
          <w:lang w:val="es-ES" w:eastAsia="en-US"/>
        </w:rPr>
        <w:tab/>
        <w:t>-B-</w:t>
      </w:r>
      <w:proofErr w:type="spellStart"/>
      <w:r w:rsidRPr="00FE13E3">
        <w:rPr>
          <w:rFonts w:ascii="Arial" w:hAnsi="Arial" w:cs="Arial"/>
          <w:lang w:val="es-ES" w:eastAsia="en-US"/>
        </w:rPr>
        <w:t>dul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Basarabilor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Liceul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Forestier</w:t>
      </w:r>
      <w:proofErr w:type="spellEnd"/>
      <w:r w:rsidRPr="00FE13E3">
        <w:rPr>
          <w:rFonts w:ascii="Arial" w:hAnsi="Arial" w:cs="Arial"/>
          <w:lang w:val="es-ES" w:eastAsia="en-US"/>
        </w:rPr>
        <w:t>;</w:t>
      </w:r>
    </w:p>
    <w:p w:rsidR="00FE13E3" w:rsidRPr="00FE13E3" w:rsidRDefault="00FE13E3" w:rsidP="00FE13E3">
      <w:pPr>
        <w:jc w:val="both"/>
        <w:rPr>
          <w:rFonts w:ascii="Arial" w:hAnsi="Arial" w:cs="Arial"/>
          <w:b/>
          <w:u w:val="single"/>
          <w:lang w:val="es-ES" w:eastAsia="en-US"/>
        </w:rPr>
      </w:pPr>
      <w:r w:rsidRPr="00FE13E3">
        <w:rPr>
          <w:rFonts w:ascii="Arial" w:hAnsi="Arial" w:cs="Arial"/>
          <w:lang w:val="es-ES" w:eastAsia="en-US"/>
        </w:rPr>
        <w:tab/>
      </w:r>
      <w:r w:rsidRPr="00FE13E3">
        <w:rPr>
          <w:rFonts w:ascii="Arial" w:hAnsi="Arial" w:cs="Arial"/>
          <w:lang w:val="es-ES" w:eastAsia="en-US"/>
        </w:rPr>
        <w:tab/>
        <w:t xml:space="preserve">-In </w:t>
      </w:r>
      <w:proofErr w:type="spellStart"/>
      <w:r w:rsidRPr="00FE13E3">
        <w:rPr>
          <w:rFonts w:ascii="Arial" w:hAnsi="Arial" w:cs="Arial"/>
          <w:lang w:val="es-ES" w:eastAsia="en-US"/>
        </w:rPr>
        <w:t>fata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Colegiului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National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Vlaicu</w:t>
      </w:r>
      <w:proofErr w:type="spellEnd"/>
      <w:r w:rsidRPr="00FE13E3">
        <w:rPr>
          <w:rFonts w:ascii="Arial" w:hAnsi="Arial" w:cs="Arial"/>
          <w:lang w:val="es-ES" w:eastAsia="en-US"/>
        </w:rPr>
        <w:t xml:space="preserve"> </w:t>
      </w:r>
      <w:proofErr w:type="spellStart"/>
      <w:r w:rsidRPr="00FE13E3">
        <w:rPr>
          <w:rFonts w:ascii="Arial" w:hAnsi="Arial" w:cs="Arial"/>
          <w:lang w:val="es-ES" w:eastAsia="en-US"/>
        </w:rPr>
        <w:t>Voda</w:t>
      </w:r>
      <w:proofErr w:type="spellEnd"/>
      <w:r w:rsidRPr="00FE13E3">
        <w:rPr>
          <w:rFonts w:ascii="Arial" w:hAnsi="Arial" w:cs="Arial"/>
          <w:lang w:val="es-ES" w:eastAsia="en-US"/>
        </w:rPr>
        <w:t>.</w:t>
      </w: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b/>
          <w:lang w:val="es-ES" w:eastAsia="en-US"/>
        </w:rPr>
      </w:pPr>
      <w:r w:rsidRPr="00FE13E3">
        <w:rPr>
          <w:rFonts w:ascii="Arial" w:hAnsi="Arial" w:cs="Arial"/>
          <w:b/>
          <w:lang w:val="es-ES" w:eastAsia="en-US"/>
        </w:rPr>
        <w:tab/>
      </w:r>
      <w:r w:rsidRPr="00FE13E3">
        <w:rPr>
          <w:rFonts w:ascii="Arial" w:hAnsi="Arial" w:cs="Arial"/>
          <w:b/>
          <w:lang w:val="es-ES" w:eastAsia="en-US"/>
        </w:rPr>
        <w:tab/>
      </w:r>
    </w:p>
    <w:p w:rsidR="00FE13E3" w:rsidRPr="00FE13E3" w:rsidRDefault="00FE13E3" w:rsidP="00FE13E3">
      <w:pPr>
        <w:spacing w:after="200" w:line="276" w:lineRule="auto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FE13E3">
        <w:rPr>
          <w:rFonts w:ascii="Arial" w:hAnsi="Arial" w:cs="Arial"/>
          <w:color w:val="000000"/>
          <w:lang w:val="es-ES" w:eastAsia="en-US"/>
        </w:rPr>
        <w:t xml:space="preserve">         PRESEDINTE SEDINTA                              CONTRASEMNEAZA</w:t>
      </w:r>
    </w:p>
    <w:p w:rsidR="00FE13E3" w:rsidRPr="00FE13E3" w:rsidRDefault="00FE13E3" w:rsidP="00FE13E3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FE13E3">
        <w:rPr>
          <w:rFonts w:ascii="Arial" w:hAnsi="Arial" w:cs="Arial"/>
          <w:b/>
          <w:color w:val="000000"/>
          <w:lang w:val="es-ES" w:eastAsia="en-US"/>
        </w:rPr>
        <w:t xml:space="preserve">                 SERBAN ION                                     SECRETAR MUNICIPIU</w:t>
      </w:r>
    </w:p>
    <w:p w:rsidR="00FE13E3" w:rsidRPr="00FE13E3" w:rsidRDefault="00FE13E3" w:rsidP="00FE13E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FE13E3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RADU CHIRCA</w:t>
      </w: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i/>
          <w:lang w:val="es-ES" w:eastAsia="en-US"/>
        </w:rPr>
      </w:pPr>
    </w:p>
    <w:p w:rsidR="00FE13E3" w:rsidRPr="00FE13E3" w:rsidRDefault="00FE13E3" w:rsidP="00FE13E3">
      <w:pPr>
        <w:jc w:val="both"/>
        <w:rPr>
          <w:rFonts w:ascii="Arial" w:hAnsi="Arial" w:cs="Arial"/>
          <w:i/>
          <w:lang w:val="es-ES" w:eastAsia="en-US"/>
        </w:rPr>
      </w:pPr>
    </w:p>
    <w:p w:rsidR="00B5504F" w:rsidRPr="00FE13E3" w:rsidRDefault="00FE13E3" w:rsidP="00FE13E3">
      <w:pPr>
        <w:jc w:val="both"/>
        <w:rPr>
          <w:rFonts w:ascii="Arial" w:hAnsi="Arial" w:cs="Arial"/>
          <w:i/>
          <w:lang w:val="es-ES" w:eastAsia="en-US"/>
        </w:rPr>
      </w:pPr>
      <w:proofErr w:type="spellStart"/>
      <w:r w:rsidRPr="00FE13E3">
        <w:rPr>
          <w:rFonts w:ascii="Arial" w:hAnsi="Arial" w:cs="Arial"/>
          <w:i/>
          <w:lang w:val="es-ES" w:eastAsia="en-US"/>
        </w:rPr>
        <w:t>Curtea</w:t>
      </w:r>
      <w:proofErr w:type="spellEnd"/>
      <w:r w:rsidRPr="00FE13E3">
        <w:rPr>
          <w:rFonts w:ascii="Arial" w:hAnsi="Arial" w:cs="Arial"/>
          <w:i/>
          <w:lang w:val="es-ES" w:eastAsia="en-US"/>
        </w:rPr>
        <w:t xml:space="preserve"> de </w:t>
      </w:r>
      <w:proofErr w:type="spellStart"/>
      <w:r w:rsidRPr="00FE13E3">
        <w:rPr>
          <w:rFonts w:ascii="Arial" w:hAnsi="Arial" w:cs="Arial"/>
          <w:i/>
          <w:lang w:val="es-ES" w:eastAsia="en-US"/>
        </w:rPr>
        <w:t>Arges</w:t>
      </w:r>
      <w:proofErr w:type="spellEnd"/>
      <w:r w:rsidRPr="00FE13E3">
        <w:rPr>
          <w:rFonts w:ascii="Arial" w:hAnsi="Arial" w:cs="Arial"/>
          <w:i/>
          <w:lang w:val="es-ES" w:eastAsia="en-US"/>
        </w:rPr>
        <w:t xml:space="preserve">    -  30 </w:t>
      </w:r>
      <w:proofErr w:type="spellStart"/>
      <w:r w:rsidRPr="00FE13E3">
        <w:rPr>
          <w:rFonts w:ascii="Arial" w:hAnsi="Arial" w:cs="Arial"/>
          <w:i/>
          <w:lang w:val="es-ES" w:eastAsia="en-US"/>
        </w:rPr>
        <w:t>august</w:t>
      </w:r>
      <w:proofErr w:type="spellEnd"/>
      <w:r w:rsidRPr="00FE13E3">
        <w:rPr>
          <w:rFonts w:ascii="Arial" w:hAnsi="Arial" w:cs="Arial"/>
          <w:i/>
          <w:lang w:val="es-ES" w:eastAsia="en-US"/>
        </w:rPr>
        <w:t xml:space="preserve"> 2013  </w:t>
      </w:r>
    </w:p>
    <w:sectPr w:rsidR="00B5504F" w:rsidRPr="00FE1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62"/>
    <w:rsid w:val="00100362"/>
    <w:rsid w:val="00AE2094"/>
    <w:rsid w:val="00B5504F"/>
    <w:rsid w:val="00FE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1DD7-35F7-454B-B5A1-6A4F442B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2013-09-16T09:32:00Z</dcterms:created>
  <dcterms:modified xsi:type="dcterms:W3CDTF">2013-09-16T09:47:00Z</dcterms:modified>
</cp:coreProperties>
</file>